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2000000">
      <w:pPr>
        <w:ind w:firstLine="0" w:left="-162"/>
        <w:rPr>
          <w:sz w:val="20"/>
        </w:rPr>
      </w:pPr>
      <w:r>
        <w:rPr>
          <w:b w:val="1"/>
          <w:sz w:val="24"/>
        </w:rPr>
        <w:drawing>
          <wp:inline>
            <wp:extent cx="9250682" cy="612648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9250682" cy="61264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ind w:firstLine="0" w:left="-162"/>
        <w:rPr>
          <w:sz w:val="20"/>
        </w:rPr>
      </w:pPr>
      <w:r>
        <w:rPr>
          <w:b w:val="1"/>
          <w:sz w:val="24"/>
        </w:rPr>
        <w:t xml:space="preserve">                                                                                            ПОЯСНИТЕЛЬНАЯ ЗАПИСКА</w:t>
      </w:r>
    </w:p>
    <w:p w14:paraId="04000000">
      <w:pPr>
        <w:spacing w:line="240" w:lineRule="auto"/>
        <w:ind w:firstLine="0" w:left="247"/>
        <w:rPr>
          <w:sz w:val="20"/>
        </w:rPr>
      </w:pPr>
      <w:r>
        <w:rPr>
          <w:b w:val="1"/>
          <w:sz w:val="24"/>
        </w:rPr>
        <w:t xml:space="preserve">Рабочая программа </w:t>
      </w:r>
      <w:r>
        <w:rPr>
          <w:sz w:val="24"/>
        </w:rPr>
        <w:t>по предмету</w:t>
      </w:r>
      <w:r>
        <w:rPr>
          <w:b w:val="1"/>
          <w:sz w:val="24"/>
        </w:rPr>
        <w:t xml:space="preserve"> «Изобразительное искусство» </w:t>
      </w:r>
      <w:r>
        <w:rPr>
          <w:sz w:val="24"/>
        </w:rPr>
        <w:t>составлена на основании следующих документов:</w:t>
      </w:r>
    </w:p>
    <w:p w14:paraId="05000000">
      <w:pPr>
        <w:spacing w:line="13" w:lineRule="exact"/>
        <w:ind/>
        <w:rPr>
          <w:sz w:val="20"/>
        </w:rPr>
      </w:pPr>
    </w:p>
    <w:p w14:paraId="06000000">
      <w:pPr>
        <w:spacing w:line="12" w:lineRule="exact"/>
        <w:ind/>
        <w:rPr>
          <w:sz w:val="20"/>
        </w:rPr>
      </w:pPr>
    </w:p>
    <w:p w14:paraId="07000000">
      <w:pPr>
        <w:spacing w:line="240" w:lineRule="auto"/>
        <w:ind/>
        <w:jc w:val="both"/>
        <w:rPr>
          <w:sz w:val="20"/>
        </w:rPr>
      </w:pPr>
      <w:r>
        <w:rPr>
          <w:sz w:val="24"/>
        </w:rPr>
        <w:t>1</w:t>
      </w:r>
      <w:r>
        <w:rPr>
          <w:sz w:val="24"/>
        </w:rPr>
        <w:t xml:space="preserve">.Федерального государственного образовательного стандарта начального общего образования (Приказ МО и Н РФ от 06.10.2009 г. №373); </w:t>
      </w:r>
      <w:r>
        <w:rPr>
          <w:sz w:val="24"/>
        </w:rPr>
        <w:t>изменений Федерального государственного образовательного стандарта начального общего образования (Приказ МО и Н РФ от 31.12.2015 г. №1576, регистрационный номер № 40936 от 02.02.2016г.);</w:t>
      </w:r>
    </w:p>
    <w:p w14:paraId="08000000">
      <w:pPr>
        <w:spacing w:line="14" w:lineRule="exact"/>
        <w:ind/>
        <w:rPr>
          <w:sz w:val="20"/>
        </w:rPr>
      </w:pPr>
    </w:p>
    <w:p w14:paraId="09000000">
      <w:pPr>
        <w:tabs>
          <w:tab w:leader="none" w:pos="362" w:val="left"/>
        </w:tabs>
        <w:spacing w:line="240" w:lineRule="auto"/>
        <w:ind w:firstLine="0" w:left="7"/>
        <w:rPr>
          <w:sz w:val="24"/>
        </w:rPr>
      </w:pPr>
      <w:r>
        <w:rPr>
          <w:sz w:val="24"/>
        </w:rPr>
        <w:t>2.Программы по изобразительному искусству и авторской программы Неменского Б.М. « Изобразительное искусство. 1-4 классы» ( учебно – методический комплект «Школа России»</w:t>
      </w:r>
    </w:p>
    <w:p w14:paraId="0A000000">
      <w:pPr>
        <w:spacing w:line="13" w:lineRule="exact"/>
        <w:ind/>
        <w:rPr>
          <w:sz w:val="24"/>
        </w:rPr>
      </w:pPr>
    </w:p>
    <w:p w14:paraId="0B000000">
      <w:pPr>
        <w:rPr>
          <w:sz w:val="24"/>
        </w:rPr>
      </w:pPr>
      <w:r>
        <w:rPr>
          <w:sz w:val="24"/>
        </w:rPr>
        <w:t>3.Основной образовательной программы начального общего образования МБОУ «Большетарханская средняя общеобразовательная школа» Тетюшского муниципального района Республики Татарстан. Приказ № 170 от 20.08.2019 г.</w:t>
      </w:r>
    </w:p>
    <w:p w14:paraId="0C000000">
      <w:pPr>
        <w:tabs>
          <w:tab w:leader="none" w:pos="247" w:val="left"/>
        </w:tabs>
        <w:ind/>
        <w:rPr>
          <w:sz w:val="24"/>
        </w:rPr>
      </w:pPr>
      <w:r>
        <w:rPr>
          <w:sz w:val="24"/>
        </w:rPr>
        <w:t>4.Учебного плана МБОУ «Большетарханская  средняя общеобразовательная школа» Тетюшского муниципального райо</w:t>
      </w:r>
      <w:r>
        <w:rPr>
          <w:sz w:val="24"/>
        </w:rPr>
        <w:t>на республики Татарстан  на 2022-2023</w:t>
      </w:r>
      <w:r>
        <w:rPr>
          <w:sz w:val="24"/>
        </w:rPr>
        <w:t xml:space="preserve"> учебный</w:t>
      </w:r>
      <w:r>
        <w:rPr>
          <w:sz w:val="24"/>
        </w:rPr>
        <w:t xml:space="preserve"> го</w:t>
      </w:r>
      <w:r>
        <w:rPr>
          <w:sz w:val="24"/>
        </w:rPr>
        <w:t>д, утвержденного приказом 142 о.д. от 18.08.2022</w:t>
      </w:r>
      <w:r>
        <w:rPr>
          <w:sz w:val="24"/>
        </w:rPr>
        <w:t xml:space="preserve"> г.</w:t>
      </w:r>
    </w:p>
    <w:p w14:paraId="0D000000">
      <w:pPr>
        <w:tabs>
          <w:tab w:leader="none" w:pos="8547" w:val="left"/>
        </w:tabs>
        <w:ind/>
        <w:rPr>
          <w:sz w:val="20"/>
        </w:rPr>
      </w:pPr>
      <w:r>
        <w:rPr>
          <w:sz w:val="24"/>
        </w:rPr>
        <w:t>5. Положение о порядке составления и утверждения рабочих программ «Большетарханская  средняя общеобразовательная школа» Тетюшского муниципального района республики Татарстан. Приказ № 131 о.д. от 04.09.2017 г.</w:t>
      </w:r>
    </w:p>
    <w:p w14:paraId="0E000000">
      <w:pPr>
        <w:spacing w:line="281" w:lineRule="exact"/>
        <w:ind/>
        <w:rPr>
          <w:sz w:val="20"/>
        </w:rPr>
      </w:pPr>
    </w:p>
    <w:p w14:paraId="0F000000">
      <w:pPr>
        <w:spacing w:before="96"/>
        <w:ind w:right="14"/>
        <w:rPr>
          <w:b w:val="1"/>
        </w:rPr>
      </w:pPr>
    </w:p>
    <w:p w14:paraId="10000000">
      <w:pPr>
        <w:spacing w:line="240" w:lineRule="auto"/>
        <w:ind w:firstLine="0" w:left="247"/>
        <w:rPr>
          <w:sz w:val="20"/>
        </w:rPr>
      </w:pPr>
    </w:p>
    <w:p w14:paraId="11000000">
      <w:pPr>
        <w:spacing w:line="13" w:lineRule="exact"/>
        <w:ind/>
        <w:rPr>
          <w:sz w:val="20"/>
        </w:rPr>
      </w:pPr>
    </w:p>
    <w:p w14:paraId="12000000">
      <w:pPr>
        <w:ind w:right="-106"/>
        <w:jc w:val="center"/>
        <w:rPr>
          <w:sz w:val="20"/>
        </w:rPr>
      </w:pPr>
      <w:r>
        <w:rPr>
          <w:b w:val="1"/>
          <w:sz w:val="24"/>
        </w:rPr>
        <w:t>ОБЩАЯ ХАРАКТЕРИСТИКА ПРЕДМЕТА</w:t>
      </w:r>
    </w:p>
    <w:p w14:paraId="13000000">
      <w:pPr>
        <w:spacing w:line="283" w:lineRule="exact"/>
        <w:ind/>
        <w:rPr>
          <w:sz w:val="20"/>
        </w:rPr>
      </w:pPr>
    </w:p>
    <w:p w14:paraId="14000000">
      <w:pPr>
        <w:spacing w:line="240" w:lineRule="auto"/>
        <w:ind w:firstLine="480" w:left="7"/>
        <w:rPr>
          <w:sz w:val="20"/>
        </w:rPr>
      </w:pPr>
      <w:r>
        <w:rPr>
          <w:sz w:val="24"/>
        </w:rPr>
        <w:t>Программа "Изобразительное искусство" является целостным интегрированным курсом, который включает в себя все основные виды: живопись, графику, скульптуру, народные декоративные искусства, архитектуру, дизайн, зрелищные и экранные искусства. Они изучаются в контексте взаимодействия с другими видами искусств и их конкретными связями с жизнью общества и человека.</w:t>
      </w:r>
    </w:p>
    <w:p w14:paraId="15000000">
      <w:pPr>
        <w:spacing w:line="14" w:lineRule="exact"/>
        <w:ind/>
        <w:rPr>
          <w:sz w:val="20"/>
        </w:rPr>
      </w:pPr>
    </w:p>
    <w:p w14:paraId="16000000">
      <w:pPr>
        <w:spacing w:line="240" w:lineRule="auto"/>
        <w:ind w:firstLine="720" w:left="7"/>
        <w:jc w:val="both"/>
        <w:rPr>
          <w:sz w:val="20"/>
        </w:rPr>
      </w:pPr>
      <w:r>
        <w:rPr>
          <w:sz w:val="24"/>
        </w:rPr>
        <w:t>Содержание рабочей программы направлено на реализацию приоритетных направлений художественного образования: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</w:t>
      </w:r>
    </w:p>
    <w:p w14:paraId="17000000">
      <w:pPr>
        <w:spacing w:line="12" w:lineRule="exact"/>
        <w:ind/>
        <w:rPr>
          <w:sz w:val="20"/>
        </w:rPr>
      </w:pPr>
    </w:p>
    <w:p w14:paraId="18000000">
      <w:pPr>
        <w:spacing w:line="240" w:lineRule="auto"/>
        <w:ind w:firstLine="1114" w:left="7"/>
        <w:jc w:val="both"/>
        <w:rPr>
          <w:sz w:val="20"/>
        </w:rPr>
      </w:pPr>
      <w:r>
        <w:rPr>
          <w:sz w:val="24"/>
        </w:rPr>
        <w:t>Содержание художественного образования предусматривает два вида деятельности обучающихся: восприятие произведений искусства (ученик - зритель) и собственную художественно-творческую деятельность (ученик - художник). Это дает возможность показать единство и взаимодействие двух сторон жизни человека в искусстве, раскрыть характер диалога между художником и зрителем, избежать преимущественно информационного подхода к изложению материала. При этом учитывается собственный эмоциональный опыт общения ребенка с произведениями искусства, что позволяет вывести на передний план деятельностное освоение изобразительного искусства.</w:t>
      </w:r>
    </w:p>
    <w:p w14:paraId="19000000">
      <w:pPr>
        <w:sectPr>
          <w:footerReference r:id="rId1" w:type="default"/>
          <w:pgSz w:h="11906" w:orient="landscape" w:w="16840"/>
          <w:pgMar w:bottom="1100" w:footer="0" w:gutter="0" w:header="0" w:left="1133" w:right="1138" w:top="1440"/>
        </w:sectPr>
      </w:pPr>
    </w:p>
    <w:p w14:paraId="1A000000">
      <w:pPr>
        <w:spacing w:line="264" w:lineRule="exact"/>
        <w:ind/>
        <w:rPr>
          <w:sz w:val="20"/>
        </w:rPr>
      </w:pPr>
    </w:p>
    <w:p w14:paraId="1B000000">
      <w:pPr>
        <w:spacing w:line="240" w:lineRule="auto"/>
        <w:ind w:firstLine="427"/>
        <w:jc w:val="both"/>
        <w:rPr>
          <w:sz w:val="20"/>
        </w:rPr>
      </w:pPr>
      <w:r>
        <w:rPr>
          <w:sz w:val="24"/>
        </w:rPr>
        <w:t>Целью художественного воспитания и обучения ребенка в 4 классе является формирование представлений о многообразии художественных культур народов Земли и единстве представлений народов о духовной красоте человека. Многообразие культур не случайно</w:t>
      </w:r>
    </w:p>
    <w:p w14:paraId="1C000000">
      <w:pPr>
        <w:spacing w:line="14" w:lineRule="exact"/>
        <w:ind/>
        <w:rPr>
          <w:sz w:val="20"/>
        </w:rPr>
      </w:pPr>
    </w:p>
    <w:p w14:paraId="1D000000">
      <w:pPr>
        <w:numPr>
          <w:ilvl w:val="1"/>
          <w:numId w:val="1"/>
        </w:numPr>
        <w:tabs>
          <w:tab w:leader="none" w:pos="593" w:val="left"/>
        </w:tabs>
        <w:spacing w:line="240" w:lineRule="auto"/>
        <w:ind w:firstLine="420"/>
        <w:jc w:val="both"/>
        <w:rPr>
          <w:sz w:val="24"/>
        </w:rPr>
      </w:pPr>
      <w:r>
        <w:rPr>
          <w:sz w:val="24"/>
        </w:rPr>
        <w:t>оно выражает глубинные отношения каждого народа с жизнью природы, в среде которой складывается его жизнь, его история. Эти отношения не неподвижны - они живут и развиваются во времени, связаны с влиянием одной культуры на другую. В этом основа своеобразия национальных культур и их взаимосвязь. Разнообразие этих культур - богатство культуры человечества. Цельность каждой культуры - важнейший элемент содержания, которое должны постичь дети. Ребенок сегодня окружен многоликой беспорядочностью явлений культуры, приходящих к нему через средства массовой информации. Здоровое художественное чувство ищет порядка в этом хаосе образов, поэтому каждую культуру нужно донести до ребенка как целостную художественную личность.</w:t>
      </w:r>
    </w:p>
    <w:p w14:paraId="1E000000">
      <w:pPr>
        <w:spacing w:line="14" w:lineRule="exact"/>
        <w:ind/>
        <w:rPr>
          <w:sz w:val="24"/>
        </w:rPr>
      </w:pPr>
    </w:p>
    <w:p w14:paraId="1F000000">
      <w:pPr>
        <w:spacing w:line="240" w:lineRule="auto"/>
        <w:ind w:firstLine="427"/>
        <w:jc w:val="both"/>
        <w:rPr>
          <w:sz w:val="24"/>
        </w:rPr>
      </w:pPr>
      <w:r>
        <w:rPr>
          <w:sz w:val="24"/>
        </w:rPr>
        <w:t>В данной Рабочей программе художественные представления даются как зримые сказки о культурах. Приобщаясь к истокам культуры народа, дети начинают ощущать себя участниками развития человечества, открывают себе путь к дальнейшему познанию богатства человеческой культуры, представлений людей о природе, искусстве, труде, красоте человеческих отношений.</w:t>
      </w:r>
    </w:p>
    <w:p w14:paraId="20000000">
      <w:pPr>
        <w:spacing w:line="13" w:lineRule="exact"/>
        <w:ind/>
        <w:rPr>
          <w:sz w:val="24"/>
        </w:rPr>
      </w:pPr>
    </w:p>
    <w:p w14:paraId="21000000">
      <w:pPr>
        <w:spacing w:line="240" w:lineRule="auto"/>
        <w:ind w:firstLine="636"/>
        <w:jc w:val="both"/>
        <w:rPr>
          <w:sz w:val="24"/>
        </w:rPr>
      </w:pPr>
      <w:r>
        <w:rPr>
          <w:sz w:val="24"/>
        </w:rPr>
        <w:t>Учебные задания в 4 классе предусматривают дальнейшее развитие навыков работы с гуашью, пастелью, пластилином, бумагой. В процессе овладения навыками работы с разнообразными материалами дети приходят к пониманию красоты творчества. В 4 классе возрастает значение коллективных работ. Поэтому на уроках используются индивидуальные и коллективные формы работы. Предусматривается использование музыкальных произведений, позволяющих создать целостное преставление о культуре того или иного народа.</w:t>
      </w:r>
    </w:p>
    <w:p w14:paraId="22000000">
      <w:pPr>
        <w:spacing w:line="17" w:lineRule="exact"/>
        <w:ind/>
        <w:rPr>
          <w:sz w:val="24"/>
        </w:rPr>
      </w:pPr>
    </w:p>
    <w:p w14:paraId="23000000">
      <w:pPr>
        <w:spacing w:line="240" w:lineRule="auto"/>
        <w:ind w:right="300"/>
        <w:rPr>
          <w:sz w:val="24"/>
        </w:rPr>
      </w:pPr>
      <w:r>
        <w:rPr>
          <w:sz w:val="24"/>
        </w:rPr>
        <w:t>Систематизирующим методом является выделение трех основных видов художественной деятельности для визуальных пространственных искусств:</w:t>
      </w:r>
    </w:p>
    <w:p w14:paraId="24000000">
      <w:pPr>
        <w:spacing w:line="1" w:lineRule="exact"/>
        <w:ind/>
        <w:rPr>
          <w:sz w:val="24"/>
        </w:rPr>
      </w:pPr>
    </w:p>
    <w:p w14:paraId="25000000">
      <w:pPr>
        <w:rPr>
          <w:sz w:val="24"/>
        </w:rPr>
      </w:pPr>
      <w:r>
        <w:rPr>
          <w:sz w:val="24"/>
        </w:rPr>
        <w:t>— изобразительная художественная деятельность;</w:t>
      </w:r>
    </w:p>
    <w:p w14:paraId="26000000">
      <w:pPr>
        <w:rPr>
          <w:sz w:val="24"/>
        </w:rPr>
      </w:pPr>
      <w:r>
        <w:rPr>
          <w:sz w:val="24"/>
        </w:rPr>
        <w:t>— декоративная художественная деятельность;</w:t>
      </w:r>
    </w:p>
    <w:p w14:paraId="27000000">
      <w:pPr>
        <w:rPr>
          <w:sz w:val="24"/>
        </w:rPr>
      </w:pPr>
      <w:r>
        <w:rPr>
          <w:sz w:val="24"/>
        </w:rPr>
        <w:t>— конструктивная художественная деятельность.</w:t>
      </w:r>
    </w:p>
    <w:p w14:paraId="28000000">
      <w:pPr>
        <w:spacing w:line="12" w:lineRule="exact"/>
        <w:ind/>
        <w:rPr>
          <w:sz w:val="20"/>
        </w:rPr>
      </w:pPr>
    </w:p>
    <w:p w14:paraId="29000000">
      <w:pPr>
        <w:spacing w:line="240" w:lineRule="auto"/>
        <w:ind w:right="780"/>
        <w:rPr>
          <w:sz w:val="20"/>
        </w:rPr>
      </w:pPr>
      <w:r>
        <w:rPr>
          <w:sz w:val="24"/>
        </w:rPr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14:paraId="2A000000">
      <w:pPr>
        <w:spacing w:line="14" w:lineRule="exact"/>
        <w:ind/>
        <w:rPr>
          <w:sz w:val="20"/>
        </w:rPr>
      </w:pPr>
    </w:p>
    <w:p w14:paraId="2B000000">
      <w:pPr>
        <w:spacing w:line="240" w:lineRule="auto"/>
        <w:ind w:right="800"/>
        <w:rPr>
          <w:sz w:val="20"/>
        </w:rPr>
      </w:pPr>
      <w:r>
        <w:rPr>
          <w:sz w:val="24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 Основные виды учебной деятельности — практическая художественно-творческая деятельность ученика и восприятие красоты окружающего мира и произведений искусства.</w:t>
      </w:r>
    </w:p>
    <w:p w14:paraId="2C000000">
      <w:pPr>
        <w:spacing w:line="4" w:lineRule="exact"/>
        <w:ind/>
        <w:rPr>
          <w:sz w:val="20"/>
        </w:rPr>
      </w:pPr>
    </w:p>
    <w:p w14:paraId="2D000000">
      <w:pPr>
        <w:rPr>
          <w:sz w:val="20"/>
        </w:rPr>
      </w:pPr>
      <w:r>
        <w:rPr>
          <w:sz w:val="24"/>
        </w:rPr>
        <w:t>Практическая художественно-творческая деятельность (ребенок выступает в роли художника) и деятельностьпо восприятию искусства</w:t>
      </w:r>
    </w:p>
    <w:p w14:paraId="2E000000">
      <w:pPr>
        <w:spacing w:line="12" w:lineRule="exact"/>
        <w:ind/>
        <w:rPr>
          <w:sz w:val="20"/>
        </w:rPr>
      </w:pPr>
    </w:p>
    <w:p w14:paraId="2F000000">
      <w:pPr>
        <w:spacing w:line="240" w:lineRule="auto"/>
        <w:ind w:right="160"/>
        <w:rPr>
          <w:sz w:val="20"/>
        </w:rPr>
      </w:pPr>
      <w:r>
        <w:rPr>
          <w:sz w:val="24"/>
        </w:rPr>
        <w:t>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14:paraId="30000000">
      <w:pPr>
        <w:sectPr>
          <w:pgSz w:h="11906" w:orient="landscape" w:w="16840"/>
          <w:pgMar w:bottom="820" w:footer="0" w:gutter="0" w:header="0" w:left="1140" w:right="1138" w:top="1440"/>
        </w:sectPr>
      </w:pPr>
    </w:p>
    <w:p w14:paraId="31000000">
      <w:pPr>
        <w:spacing w:line="264" w:lineRule="exact"/>
        <w:ind/>
        <w:rPr>
          <w:sz w:val="20"/>
        </w:rPr>
      </w:pPr>
    </w:p>
    <w:p w14:paraId="32000000">
      <w:pPr>
        <w:spacing w:line="240" w:lineRule="auto"/>
        <w:ind w:right="440"/>
        <w:rPr>
          <w:sz w:val="20"/>
        </w:rPr>
      </w:pPr>
      <w:r>
        <w:rPr>
          <w:sz w:val="24"/>
        </w:rPr>
        <w:t>Одна из задач — постоянная смена художественных материалов</w:t>
      </w:r>
      <w:r>
        <w:rPr>
          <w:b w:val="1"/>
          <w:sz w:val="24"/>
        </w:rPr>
        <w:t>,</w:t>
      </w:r>
      <w:r>
        <w:rPr>
          <w:sz w:val="24"/>
        </w:rPr>
        <w:t xml:space="preserve"> овладение их выразительными возможностями. Многообразие видов деятельности стимулирует интерес учеников к предмету и является необходимым условием формирования личности каждого. Восприятие произведений искусства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</w:t>
      </w:r>
    </w:p>
    <w:p w14:paraId="33000000">
      <w:pPr>
        <w:spacing w:line="5" w:lineRule="exact"/>
        <w:ind/>
        <w:rPr>
          <w:sz w:val="20"/>
        </w:rPr>
      </w:pPr>
    </w:p>
    <w:p w14:paraId="34000000">
      <w:pPr>
        <w:rPr>
          <w:sz w:val="20"/>
        </w:rPr>
      </w:pPr>
      <w:r>
        <w:rPr>
          <w:sz w:val="24"/>
        </w:rPr>
        <w:t>Особым видом деятельности учащихся является выполнение творческих проектов и презентаций.</w:t>
      </w:r>
    </w:p>
    <w:p w14:paraId="35000000">
      <w:pPr>
        <w:spacing w:line="12" w:lineRule="exact"/>
        <w:ind/>
        <w:rPr>
          <w:sz w:val="20"/>
        </w:rPr>
      </w:pPr>
    </w:p>
    <w:p w14:paraId="36000000">
      <w:pPr>
        <w:spacing w:line="240" w:lineRule="auto"/>
        <w:ind w:right="20"/>
        <w:rPr>
          <w:sz w:val="20"/>
        </w:rPr>
      </w:pPr>
      <w:r>
        <w:rPr>
          <w:sz w:val="24"/>
        </w:rPr>
        <w:t>Развитие художественно-образного мышления учащихся строится на единстве двух его основ: развитие наблюдательности, т.е. умения вглядываться в явления жизни, и развитие фантазии, т. е. способности на основе развитой наблюдательности строить художественный образ, выражая свое отношение к реальности.</w:t>
      </w:r>
    </w:p>
    <w:p w14:paraId="37000000">
      <w:pPr>
        <w:spacing w:line="14" w:lineRule="exact"/>
        <w:ind/>
        <w:rPr>
          <w:sz w:val="20"/>
        </w:rPr>
      </w:pPr>
    </w:p>
    <w:p w14:paraId="38000000">
      <w:pPr>
        <w:spacing w:line="240" w:lineRule="auto"/>
        <w:ind w:right="540"/>
        <w:rPr>
          <w:sz w:val="20"/>
        </w:rPr>
      </w:pPr>
      <w:r>
        <w:rPr>
          <w:sz w:val="24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</w:t>
      </w:r>
    </w:p>
    <w:p w14:paraId="39000000">
      <w:pPr>
        <w:spacing w:line="14" w:lineRule="exact"/>
        <w:ind/>
        <w:rPr>
          <w:sz w:val="20"/>
        </w:rPr>
      </w:pPr>
    </w:p>
    <w:p w14:paraId="3A000000">
      <w:pPr>
        <w:spacing w:line="240" w:lineRule="auto"/>
        <w:ind w:right="400"/>
        <w:rPr>
          <w:sz w:val="20"/>
        </w:rPr>
      </w:pPr>
      <w:r>
        <w:rPr>
          <w:sz w:val="24"/>
        </w:rPr>
        <w:t>Коллективные формы работы: работа по группам; индивидуально-коллективная работа (каждый выполняет свою часть для общего панно или постройки).</w:t>
      </w:r>
    </w:p>
    <w:p w14:paraId="3B000000">
      <w:pPr>
        <w:spacing w:line="14" w:lineRule="exact"/>
        <w:ind/>
        <w:rPr>
          <w:sz w:val="20"/>
        </w:rPr>
      </w:pPr>
    </w:p>
    <w:p w14:paraId="3C000000">
      <w:pPr>
        <w:spacing w:line="240" w:lineRule="auto"/>
        <w:ind w:right="180"/>
        <w:rPr>
          <w:sz w:val="20"/>
        </w:rPr>
      </w:pPr>
      <w:r>
        <w:rPr>
          <w:sz w:val="24"/>
        </w:rPr>
        <w:t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14:paraId="3D000000">
      <w:pPr>
        <w:spacing w:line="14" w:lineRule="exact"/>
        <w:ind/>
        <w:rPr>
          <w:sz w:val="20"/>
        </w:rPr>
      </w:pPr>
    </w:p>
    <w:p w14:paraId="3E000000">
      <w:pPr>
        <w:spacing w:line="240" w:lineRule="auto"/>
        <w:ind w:right="60"/>
        <w:rPr>
          <w:sz w:val="20"/>
        </w:rPr>
      </w:pPr>
      <w:r>
        <w:rPr>
          <w:sz w:val="24"/>
        </w:rPr>
        <w:t>Обсуждение детских работ с точки зрения их содержания, выразительности, оригинальности активизирует внимание детей, формирует опыт творческого общения.</w:t>
      </w:r>
    </w:p>
    <w:p w14:paraId="3F000000">
      <w:pPr>
        <w:spacing w:line="14" w:lineRule="exact"/>
        <w:ind/>
        <w:rPr>
          <w:sz w:val="20"/>
        </w:rPr>
      </w:pPr>
    </w:p>
    <w:p w14:paraId="40000000">
      <w:pPr>
        <w:spacing w:line="240" w:lineRule="auto"/>
        <w:ind w:right="420"/>
        <w:rPr>
          <w:sz w:val="20"/>
        </w:rPr>
      </w:pPr>
      <w:r>
        <w:rPr>
          <w:sz w:val="24"/>
        </w:rPr>
        <w:t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</w:t>
      </w:r>
    </w:p>
    <w:p w14:paraId="41000000">
      <w:pPr>
        <w:spacing w:line="129" w:lineRule="exact"/>
        <w:ind/>
        <w:rPr>
          <w:sz w:val="20"/>
        </w:rPr>
      </w:pPr>
    </w:p>
    <w:p w14:paraId="42000000">
      <w:pPr>
        <w:ind/>
        <w:jc w:val="center"/>
        <w:rPr>
          <w:sz w:val="20"/>
        </w:rPr>
      </w:pPr>
      <w:r>
        <w:rPr>
          <w:b w:val="1"/>
          <w:sz w:val="24"/>
        </w:rPr>
        <w:t>ЦЕЛИ И ЗАДАЧИ ИЗУЧЕНИЯ УЧЕБНОГО ПРЕДМЕТА, КУРСА</w:t>
      </w:r>
    </w:p>
    <w:p w14:paraId="43000000">
      <w:pPr>
        <w:spacing w:line="147" w:lineRule="exact"/>
        <w:ind/>
        <w:rPr>
          <w:sz w:val="20"/>
        </w:rPr>
      </w:pPr>
    </w:p>
    <w:p w14:paraId="44000000">
      <w:pPr>
        <w:ind w:firstLine="0" w:left="360"/>
        <w:rPr>
          <w:sz w:val="20"/>
        </w:rPr>
      </w:pPr>
      <w:r>
        <w:rPr>
          <w:b w:val="1"/>
          <w:sz w:val="24"/>
        </w:rPr>
        <w:t>Цели предмета:</w:t>
      </w:r>
    </w:p>
    <w:p w14:paraId="45000000">
      <w:pPr>
        <w:spacing w:line="96" w:lineRule="exact"/>
        <w:ind/>
        <w:rPr>
          <w:sz w:val="20"/>
        </w:rPr>
      </w:pPr>
    </w:p>
    <w:p w14:paraId="46000000">
      <w:pPr>
        <w:numPr>
          <w:ilvl w:val="0"/>
          <w:numId w:val="2"/>
        </w:numPr>
        <w:tabs>
          <w:tab w:leader="none" w:pos="550" w:val="left"/>
        </w:tabs>
        <w:ind w:firstLine="353"/>
        <w:rPr>
          <w:rFonts w:ascii="Symbol" w:hAnsi="Symbol"/>
          <w:sz w:val="24"/>
        </w:rPr>
      </w:pPr>
      <w:r>
        <w:rPr>
          <w:sz w:val="24"/>
        </w:rPr>
        <w:t>развитие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</w:r>
    </w:p>
    <w:p w14:paraId="47000000">
      <w:pPr>
        <w:spacing w:line="58" w:lineRule="exact"/>
        <w:ind/>
        <w:rPr>
          <w:rFonts w:ascii="Symbol" w:hAnsi="Symbol"/>
          <w:sz w:val="24"/>
        </w:rPr>
      </w:pPr>
    </w:p>
    <w:p w14:paraId="48000000">
      <w:pPr>
        <w:numPr>
          <w:ilvl w:val="0"/>
          <w:numId w:val="2"/>
        </w:numPr>
        <w:tabs>
          <w:tab w:leader="none" w:pos="578" w:val="left"/>
        </w:tabs>
        <w:spacing w:line="240" w:lineRule="auto"/>
        <w:ind w:firstLine="353"/>
        <w:rPr>
          <w:rFonts w:ascii="Symbol" w:hAnsi="Symbol"/>
          <w:sz w:val="24"/>
        </w:rPr>
      </w:pPr>
      <w:r>
        <w:rPr>
          <w:sz w:val="24"/>
        </w:rPr>
        <w:t>освоение первичных знаний о мире пластических искусств: изобразительном, декоративно-прикладном, архитектуре, о формах их бытования в повседневном окружении ребенка;</w:t>
      </w:r>
    </w:p>
    <w:p w14:paraId="49000000">
      <w:pPr>
        <w:spacing w:line="28" w:lineRule="exact"/>
        <w:ind/>
        <w:rPr>
          <w:rFonts w:ascii="Symbol" w:hAnsi="Symbol"/>
          <w:sz w:val="24"/>
        </w:rPr>
      </w:pPr>
    </w:p>
    <w:p w14:paraId="4A000000">
      <w:pPr>
        <w:numPr>
          <w:ilvl w:val="0"/>
          <w:numId w:val="2"/>
        </w:numPr>
        <w:tabs>
          <w:tab w:leader="none" w:pos="520" w:val="left"/>
        </w:tabs>
        <w:ind w:hanging="167" w:left="520"/>
        <w:rPr>
          <w:rFonts w:ascii="Symbol" w:hAnsi="Symbol"/>
          <w:sz w:val="24"/>
        </w:rPr>
      </w:pPr>
      <w:r>
        <w:rPr>
          <w:sz w:val="24"/>
        </w:rPr>
        <w:t>овладение элементарными умениями, навыками, способами художественной деятельности;</w:t>
      </w:r>
    </w:p>
    <w:p w14:paraId="4B000000">
      <w:pPr>
        <w:sectPr>
          <w:pgSz w:h="11906" w:orient="landscape" w:w="16840"/>
          <w:pgMar w:bottom="1136" w:footer="0" w:gutter="0" w:header="0" w:left="1140" w:right="1138" w:top="1440"/>
        </w:sectPr>
      </w:pPr>
    </w:p>
    <w:p w14:paraId="4C000000">
      <w:pPr>
        <w:spacing w:line="283" w:lineRule="exact"/>
        <w:ind/>
        <w:rPr>
          <w:sz w:val="20"/>
        </w:rPr>
      </w:pPr>
    </w:p>
    <w:p w14:paraId="4D000000">
      <w:pPr>
        <w:numPr>
          <w:ilvl w:val="0"/>
          <w:numId w:val="3"/>
        </w:numPr>
        <w:tabs>
          <w:tab w:leader="none" w:pos="578" w:val="left"/>
        </w:tabs>
        <w:spacing w:line="252" w:lineRule="auto"/>
        <w:ind w:firstLine="353" w:right="120"/>
        <w:jc w:val="both"/>
        <w:rPr>
          <w:rFonts w:ascii="Symbol" w:hAnsi="Symbol"/>
          <w:sz w:val="24"/>
        </w:rPr>
      </w:pPr>
      <w:r>
        <w:rPr>
          <w:sz w:val="24"/>
        </w:rPr>
        <w:t>воспитание эмоциональной отзывчивости и культуры восприятия произведений профессионального и народного изобразительного искусства, нравственных и эстетических чувств: любви к родной природе, своему народу, Родине, уважение к ее традициям, героическому прошлому, многонациональной культуре</w:t>
      </w:r>
      <w:r>
        <w:rPr>
          <w:sz w:val="24"/>
        </w:rPr>
        <w:t>.</w:t>
      </w:r>
    </w:p>
    <w:p w14:paraId="4E000000">
      <w:pPr>
        <w:spacing w:line="19" w:lineRule="exact"/>
        <w:ind/>
        <w:rPr>
          <w:rFonts w:ascii="Symbol" w:hAnsi="Symbol"/>
          <w:sz w:val="24"/>
        </w:rPr>
      </w:pPr>
    </w:p>
    <w:p w14:paraId="4F000000">
      <w:pPr>
        <w:ind w:firstLine="0" w:left="360"/>
        <w:rPr>
          <w:rFonts w:ascii="Symbol" w:hAnsi="Symbol"/>
          <w:sz w:val="24"/>
        </w:rPr>
      </w:pPr>
      <w:r>
        <w:rPr>
          <w:b w:val="1"/>
          <w:sz w:val="24"/>
        </w:rPr>
        <w:t>Задачи предмета:</w:t>
      </w:r>
    </w:p>
    <w:p w14:paraId="50000000">
      <w:pPr>
        <w:spacing w:line="33" w:lineRule="exact"/>
        <w:ind/>
        <w:rPr>
          <w:rFonts w:ascii="Symbol" w:hAnsi="Symbol"/>
          <w:sz w:val="24"/>
        </w:rPr>
      </w:pPr>
    </w:p>
    <w:p w14:paraId="51000000">
      <w:pPr>
        <w:spacing w:line="240" w:lineRule="auto"/>
        <w:ind w:firstLine="360" w:right="20"/>
        <w:rPr>
          <w:rFonts w:ascii="Symbol" w:hAnsi="Symbol"/>
          <w:sz w:val="24"/>
        </w:rPr>
      </w:pPr>
      <w:r>
        <w:rPr>
          <w:sz w:val="24"/>
        </w:rPr>
        <w:t>– овладение знаниями элементарных основ реалистического рисунка, формирование навыков рисования с натуры, по памяти, по представлению, ознакомление с особенностями работы в области декоративно-прикладного и народного искусства, лепки и аппликации;</w:t>
      </w:r>
    </w:p>
    <w:p w14:paraId="52000000">
      <w:pPr>
        <w:spacing w:line="219" w:lineRule="exact"/>
        <w:ind/>
        <w:rPr>
          <w:sz w:val="20"/>
        </w:rPr>
      </w:pPr>
    </w:p>
    <w:p w14:paraId="53000000">
      <w:pPr>
        <w:spacing w:line="240" w:lineRule="auto"/>
        <w:ind w:firstLine="360" w:right="20"/>
        <w:rPr>
          <w:sz w:val="20"/>
        </w:rPr>
      </w:pPr>
      <w:r>
        <w:rPr>
          <w:sz w:val="24"/>
        </w:rPr>
        <w:t>– развитие у детей изобразительных способностей, художественного вкуса, творческого воображения, пространственного мышления, эстетического чувства и понимания прекрасного, воспитание интереса и любви к искусству.</w:t>
      </w:r>
    </w:p>
    <w:p w14:paraId="54000000">
      <w:pPr>
        <w:spacing w:line="211" w:lineRule="exact"/>
        <w:ind/>
        <w:rPr>
          <w:sz w:val="20"/>
        </w:rPr>
      </w:pPr>
    </w:p>
    <w:p w14:paraId="55000000">
      <w:pPr>
        <w:ind w:right="120"/>
        <w:jc w:val="center"/>
        <w:rPr>
          <w:sz w:val="20"/>
        </w:rPr>
      </w:pPr>
      <w:r>
        <w:rPr>
          <w:b w:val="1"/>
          <w:sz w:val="24"/>
        </w:rPr>
        <w:t>МЕСТО УЧЕБНОГО ПРЕДМЕТА В УЧЕБНОМ ПЛАНЕ</w:t>
      </w:r>
    </w:p>
    <w:p w14:paraId="56000000">
      <w:pPr>
        <w:spacing w:line="271" w:lineRule="exact"/>
        <w:ind/>
        <w:rPr>
          <w:sz w:val="20"/>
        </w:rPr>
      </w:pPr>
    </w:p>
    <w:p w14:paraId="57000000">
      <w:pPr>
        <w:rPr>
          <w:sz w:val="20"/>
        </w:rPr>
      </w:pPr>
      <w:r>
        <w:rPr>
          <w:sz w:val="24"/>
        </w:rPr>
        <w:t xml:space="preserve">На изучение «Изобразительного искусства» в каждом классе начальной школы отводится по 1 ч в неделю. Курс рассчитан на </w:t>
      </w:r>
      <w:r>
        <w:rPr>
          <w:b w:val="1"/>
          <w:sz w:val="24"/>
        </w:rPr>
        <w:t>105</w:t>
      </w:r>
      <w:r>
        <w:rPr>
          <w:b w:val="1"/>
          <w:sz w:val="24"/>
        </w:rPr>
        <w:t xml:space="preserve"> </w:t>
      </w:r>
      <w:r>
        <w:rPr>
          <w:b w:val="1"/>
          <w:sz w:val="24"/>
        </w:rPr>
        <w:t>часов</w:t>
      </w:r>
      <w:r>
        <w:rPr>
          <w:sz w:val="24"/>
        </w:rPr>
        <w:t>:</w:t>
      </w:r>
    </w:p>
    <w:p w14:paraId="58000000">
      <w:pPr>
        <w:rPr>
          <w:sz w:val="20"/>
        </w:rPr>
      </w:pPr>
      <w:r>
        <w:rPr>
          <w:sz w:val="24"/>
        </w:rPr>
        <w:t xml:space="preserve">во 2—4 классах — по </w:t>
      </w:r>
      <w:r>
        <w:rPr>
          <w:b w:val="1"/>
          <w:sz w:val="24"/>
        </w:rPr>
        <w:t>35</w:t>
      </w:r>
      <w:r>
        <w:rPr>
          <w:b w:val="1"/>
          <w:sz w:val="24"/>
        </w:rPr>
        <w:t>ч</w:t>
      </w:r>
      <w:r>
        <w:rPr>
          <w:sz w:val="24"/>
        </w:rPr>
        <w:t xml:space="preserve"> (35</w:t>
      </w:r>
      <w:r>
        <w:rPr>
          <w:sz w:val="24"/>
        </w:rPr>
        <w:t xml:space="preserve"> учебные недели в каждом классе).</w:t>
      </w:r>
    </w:p>
    <w:p w14:paraId="59000000">
      <w:pPr>
        <w:spacing w:line="281" w:lineRule="exact"/>
        <w:ind/>
        <w:rPr>
          <w:sz w:val="20"/>
        </w:rPr>
      </w:pPr>
      <w:r>
        <w:rPr>
          <w:sz w:val="20"/>
        </w:rPr>
        <w:t>к</w:t>
      </w:r>
    </w:p>
    <w:p w14:paraId="5A000000">
      <w:pPr>
        <w:ind w:right="120"/>
        <w:jc w:val="center"/>
        <w:rPr>
          <w:sz w:val="20"/>
        </w:rPr>
      </w:pPr>
      <w:r>
        <w:rPr>
          <w:b w:val="1"/>
          <w:sz w:val="24"/>
        </w:rPr>
        <w:t>ЛИЧНЫЕ, МЕТАПРЕДМЕТНЫЕ И ПРЕДМЕТНЫЕ РЕЗУЛЬТАТЫ ОСВОЕНИЯ УЧЕБНОГО КУРСА</w:t>
      </w:r>
    </w:p>
    <w:p w14:paraId="5B000000">
      <w:pPr>
        <w:spacing w:line="7" w:lineRule="exact"/>
        <w:ind/>
        <w:rPr>
          <w:sz w:val="20"/>
        </w:rPr>
      </w:pPr>
    </w:p>
    <w:p w14:paraId="5C000000">
      <w:pPr>
        <w:numPr>
          <w:ilvl w:val="1"/>
          <w:numId w:val="4"/>
        </w:numPr>
        <w:tabs>
          <w:tab w:leader="none" w:pos="758" w:val="left"/>
        </w:tabs>
        <w:spacing w:line="240" w:lineRule="auto"/>
        <w:ind w:firstLine="533" w:right="720"/>
        <w:rPr>
          <w:sz w:val="24"/>
        </w:rPr>
      </w:pPr>
      <w:r>
        <w:rPr>
          <w:sz w:val="24"/>
        </w:rPr>
        <w:t xml:space="preserve">результате изучения курса «Изобразительное искусство в начальной школе должны быть достигнуты определённые результаты. </w:t>
      </w:r>
      <w:r>
        <w:rPr>
          <w:b w:val="1"/>
          <w:sz w:val="24"/>
        </w:rPr>
        <w:t xml:space="preserve">Личностные результаты </w:t>
      </w:r>
      <w:r>
        <w:rPr>
          <w:sz w:val="24"/>
        </w:rPr>
        <w:t>отражаются в индивидуальных качественных свойствах учащихся,которые они должны преобразование впроцессе освоения учебного предмета по программе «Изобразительное искусство»:</w:t>
      </w:r>
    </w:p>
    <w:p w14:paraId="5D000000">
      <w:pPr>
        <w:spacing w:line="1" w:lineRule="exact"/>
        <w:ind/>
        <w:rPr>
          <w:sz w:val="24"/>
        </w:rPr>
      </w:pPr>
    </w:p>
    <w:p w14:paraId="5E000000">
      <w:pPr>
        <w:numPr>
          <w:ilvl w:val="0"/>
          <w:numId w:val="4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чувство гордости за культуру и искусство Родины, своего города;</w:t>
      </w:r>
    </w:p>
    <w:p w14:paraId="5F000000">
      <w:pPr>
        <w:numPr>
          <w:ilvl w:val="0"/>
          <w:numId w:val="4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уважительное отношение к культуре и искусству других народов нашей страны и мира в целом;</w:t>
      </w:r>
    </w:p>
    <w:p w14:paraId="60000000">
      <w:pPr>
        <w:numPr>
          <w:ilvl w:val="0"/>
          <w:numId w:val="4"/>
        </w:numPr>
        <w:tabs>
          <w:tab w:leader="none" w:pos="1320" w:val="left"/>
        </w:tabs>
        <w:spacing w:line="216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понимание особой роли культуры и искусства в жизни общества и каждого отдельного человека;</w:t>
      </w:r>
    </w:p>
    <w:p w14:paraId="61000000">
      <w:pPr>
        <w:numPr>
          <w:ilvl w:val="0"/>
          <w:numId w:val="4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сформированность эстетических чувств, художественно-творческого мышления, наблюдательности и фантазии;</w:t>
      </w:r>
    </w:p>
    <w:p w14:paraId="62000000">
      <w:pPr>
        <w:spacing w:line="13" w:lineRule="exact"/>
        <w:ind/>
        <w:rPr>
          <w:rFonts w:ascii="Courier New" w:hAnsi="Courier New"/>
          <w:sz w:val="24"/>
        </w:rPr>
      </w:pPr>
    </w:p>
    <w:p w14:paraId="63000000">
      <w:pPr>
        <w:numPr>
          <w:ilvl w:val="0"/>
          <w:numId w:val="4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сформированность эстетических потребностей (потребностей на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14:paraId="64000000">
      <w:pPr>
        <w:spacing w:line="13" w:lineRule="exact"/>
        <w:ind/>
        <w:rPr>
          <w:rFonts w:ascii="Courier New" w:hAnsi="Courier New"/>
          <w:sz w:val="24"/>
        </w:rPr>
      </w:pPr>
    </w:p>
    <w:p w14:paraId="65000000">
      <w:pPr>
        <w:numPr>
          <w:ilvl w:val="0"/>
          <w:numId w:val="4"/>
        </w:numPr>
        <w:tabs>
          <w:tab w:leader="none" w:pos="1334" w:val="left"/>
        </w:tabs>
        <w:spacing w:line="228" w:lineRule="auto"/>
        <w:ind w:hanging="367" w:left="720"/>
        <w:rPr>
          <w:rFonts w:ascii="Courier New" w:hAnsi="Courier New"/>
          <w:sz w:val="24"/>
        </w:rPr>
      </w:pPr>
      <w:r>
        <w:rPr>
          <w:sz w:val="24"/>
        </w:rPr>
        <w:t>развитие этических чувств, доброжелательности и эмоционально—нравственной отзывчивости, понимания и сопереживания чувствам других людей;</w:t>
      </w:r>
    </w:p>
    <w:p w14:paraId="66000000">
      <w:pPr>
        <w:spacing w:line="13" w:lineRule="exact"/>
        <w:ind/>
        <w:rPr>
          <w:rFonts w:ascii="Courier New" w:hAnsi="Courier New"/>
          <w:sz w:val="24"/>
        </w:rPr>
      </w:pPr>
    </w:p>
    <w:p w14:paraId="67000000">
      <w:pPr>
        <w:numPr>
          <w:ilvl w:val="0"/>
          <w:numId w:val="4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овладение навыками коллективной деятельности в процессе совместной творческой работ в команде одноклассников од руководством учителя;</w:t>
      </w:r>
    </w:p>
    <w:p w14:paraId="68000000">
      <w:pPr>
        <w:spacing w:line="1" w:lineRule="exact"/>
        <w:ind/>
        <w:rPr>
          <w:rFonts w:ascii="Courier New" w:hAnsi="Courier New"/>
          <w:sz w:val="24"/>
        </w:rPr>
      </w:pPr>
    </w:p>
    <w:p w14:paraId="69000000">
      <w:pPr>
        <w:numPr>
          <w:ilvl w:val="0"/>
          <w:numId w:val="4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умение сотрудничать с товарищами в процессе совместной деятельности, соотносить свою часть рабаты с общим замыслом;</w:t>
      </w:r>
    </w:p>
    <w:p w14:paraId="6A000000">
      <w:pPr>
        <w:spacing w:line="13" w:lineRule="exact"/>
        <w:ind/>
        <w:rPr>
          <w:rFonts w:ascii="Courier New" w:hAnsi="Courier New"/>
          <w:sz w:val="24"/>
        </w:rPr>
      </w:pPr>
    </w:p>
    <w:p w14:paraId="6B000000">
      <w:pPr>
        <w:numPr>
          <w:ilvl w:val="0"/>
          <w:numId w:val="4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14:paraId="6C000000">
      <w:pPr>
        <w:sectPr>
          <w:pgSz w:h="11906" w:orient="landscape" w:w="16840"/>
          <w:pgMar w:bottom="786" w:footer="0" w:gutter="0" w:header="0" w:left="1140" w:right="1018" w:top="1440"/>
        </w:sectPr>
      </w:pPr>
    </w:p>
    <w:p w14:paraId="6D000000">
      <w:pPr>
        <w:spacing w:line="257" w:lineRule="exact"/>
        <w:ind/>
        <w:rPr>
          <w:sz w:val="20"/>
        </w:rPr>
      </w:pPr>
    </w:p>
    <w:p w14:paraId="6E000000">
      <w:pPr>
        <w:rPr>
          <w:sz w:val="20"/>
        </w:rPr>
      </w:pPr>
      <w:r>
        <w:rPr>
          <w:b w:val="1"/>
          <w:sz w:val="24"/>
          <w:u w:val="single"/>
        </w:rPr>
        <w:t>Метапредметные результаты</w:t>
      </w:r>
    </w:p>
    <w:p w14:paraId="6F000000">
      <w:pPr>
        <w:spacing w:line="7" w:lineRule="exact"/>
        <w:ind/>
        <w:rPr>
          <w:sz w:val="20"/>
        </w:rPr>
      </w:pPr>
    </w:p>
    <w:p w14:paraId="70000000">
      <w:pPr>
        <w:spacing w:line="240" w:lineRule="auto"/>
        <w:ind w:right="600"/>
        <w:rPr>
          <w:sz w:val="20"/>
        </w:rPr>
      </w:pPr>
      <w:r>
        <w:rPr>
          <w:sz w:val="24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14:paraId="71000000">
      <w:pPr>
        <w:spacing w:line="14" w:lineRule="exact"/>
        <w:ind/>
        <w:rPr>
          <w:sz w:val="20"/>
        </w:rPr>
      </w:pPr>
    </w:p>
    <w:p w14:paraId="72000000">
      <w:pPr>
        <w:spacing w:line="240" w:lineRule="auto"/>
        <w:ind/>
        <w:rPr>
          <w:sz w:val="20"/>
        </w:rPr>
      </w:pPr>
      <w:r>
        <w:rPr>
          <w:sz w:val="24"/>
        </w:rPr>
        <w:t>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14:paraId="73000000">
      <w:pPr>
        <w:spacing w:line="14" w:lineRule="exact"/>
        <w:ind/>
        <w:rPr>
          <w:sz w:val="20"/>
        </w:rPr>
      </w:pPr>
    </w:p>
    <w:p w14:paraId="74000000">
      <w:pPr>
        <w:spacing w:line="240" w:lineRule="auto"/>
        <w:ind w:right="320"/>
        <w:rPr>
          <w:sz w:val="20"/>
        </w:rPr>
      </w:pPr>
      <w:r>
        <w:rPr>
          <w:sz w:val="24"/>
        </w:rPr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 поможет учащимся осознанно включиться в творческий процесс.</w:t>
      </w:r>
    </w:p>
    <w:p w14:paraId="75000000">
      <w:pPr>
        <w:spacing w:line="14" w:lineRule="exact"/>
        <w:ind/>
        <w:rPr>
          <w:sz w:val="20"/>
        </w:rPr>
      </w:pPr>
    </w:p>
    <w:p w14:paraId="76000000">
      <w:pPr>
        <w:spacing w:line="240" w:lineRule="auto"/>
        <w:ind w:right="240"/>
        <w:rPr>
          <w:sz w:val="20"/>
        </w:rPr>
      </w:pPr>
      <w:r>
        <w:rPr>
          <w:sz w:val="24"/>
        </w:rPr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14:paraId="77000000">
      <w:pPr>
        <w:spacing w:line="282" w:lineRule="exact"/>
        <w:ind/>
        <w:rPr>
          <w:sz w:val="20"/>
        </w:rPr>
      </w:pPr>
    </w:p>
    <w:p w14:paraId="78000000">
      <w:pPr>
        <w:ind w:firstLine="0" w:left="60"/>
        <w:rPr>
          <w:sz w:val="20"/>
        </w:rPr>
      </w:pPr>
      <w:r>
        <w:rPr>
          <w:b w:val="1"/>
          <w:sz w:val="24"/>
          <w:u w:val="single"/>
        </w:rPr>
        <w:t>Регулятивные</w:t>
      </w:r>
      <w:r>
        <w:rPr>
          <w:b w:val="1"/>
          <w:i w:val="1"/>
          <w:sz w:val="24"/>
        </w:rPr>
        <w:t>:</w:t>
      </w:r>
    </w:p>
    <w:p w14:paraId="79000000">
      <w:pPr>
        <w:spacing w:line="7" w:lineRule="exact"/>
        <w:ind/>
        <w:rPr>
          <w:sz w:val="20"/>
        </w:rPr>
      </w:pPr>
    </w:p>
    <w:p w14:paraId="7A000000">
      <w:pPr>
        <w:spacing w:line="240" w:lineRule="auto"/>
        <w:ind w:right="120"/>
        <w:rPr>
          <w:sz w:val="20"/>
        </w:rPr>
      </w:pPr>
      <w:r>
        <w:rPr>
          <w:sz w:val="24"/>
        </w:rPr>
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сотрудничестве;(Р1)</w:t>
      </w:r>
    </w:p>
    <w:p w14:paraId="7B000000">
      <w:pPr>
        <w:spacing w:line="14" w:lineRule="exact"/>
        <w:ind/>
        <w:rPr>
          <w:sz w:val="20"/>
        </w:rPr>
      </w:pPr>
    </w:p>
    <w:p w14:paraId="7C000000">
      <w:pPr>
        <w:spacing w:line="240" w:lineRule="auto"/>
        <w:ind/>
        <w:rPr>
          <w:sz w:val="20"/>
        </w:rPr>
      </w:pPr>
      <w:r>
        <w:rPr>
          <w:sz w:val="24"/>
        </w:rPr>
        <w:t>учитывать выделенные учителем ориентиры действия в новом учебном материале (в сотрудничестве с учителем, одноклассниками);(Р2)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результата;(Р3)</w:t>
      </w:r>
    </w:p>
    <w:p w14:paraId="7D000000">
      <w:pPr>
        <w:spacing w:line="14" w:lineRule="exact"/>
        <w:ind/>
        <w:rPr>
          <w:sz w:val="20"/>
        </w:rPr>
      </w:pPr>
    </w:p>
    <w:p w14:paraId="7E000000">
      <w:pPr>
        <w:spacing w:line="240" w:lineRule="auto"/>
        <w:ind w:right="460"/>
        <w:rPr>
          <w:sz w:val="20"/>
        </w:rPr>
      </w:pPr>
      <w:r>
        <w:rPr>
          <w:sz w:val="24"/>
        </w:rPr>
        <w:t>выполнять действия по намеченному плану, а также по инструкциям, содержащимся в источниках информации (в заданиях учебника, в «Справочных материалах» учебника — в памятках); (Р4)</w:t>
      </w:r>
    </w:p>
    <w:p w14:paraId="7F000000">
      <w:pPr>
        <w:spacing w:line="14" w:lineRule="exact"/>
        <w:ind/>
        <w:rPr>
          <w:sz w:val="20"/>
        </w:rPr>
      </w:pPr>
    </w:p>
    <w:p w14:paraId="80000000">
      <w:pPr>
        <w:spacing w:line="240" w:lineRule="auto"/>
        <w:ind w:right="1060"/>
        <w:rPr>
          <w:sz w:val="20"/>
        </w:rPr>
      </w:pPr>
      <w:r>
        <w:rPr>
          <w:sz w:val="24"/>
        </w:rPr>
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действия;(Р5) выполнять учебные действия в устной, письменной речи, во внутреннем плане;(Р6)</w:t>
      </w:r>
    </w:p>
    <w:p w14:paraId="81000000">
      <w:pPr>
        <w:spacing w:line="2" w:lineRule="exact"/>
        <w:ind/>
        <w:rPr>
          <w:sz w:val="20"/>
        </w:rPr>
      </w:pPr>
    </w:p>
    <w:p w14:paraId="82000000">
      <w:pPr>
        <w:rPr>
          <w:sz w:val="20"/>
        </w:rPr>
      </w:pPr>
      <w:r>
        <w:rPr>
          <w:sz w:val="24"/>
        </w:rPr>
        <w:t>адекватно воспринимать оценку своей работы учителями, товарищами, другими лицами;(Р7)</w:t>
      </w:r>
    </w:p>
    <w:p w14:paraId="83000000">
      <w:pPr>
        <w:spacing w:line="12" w:lineRule="exact"/>
        <w:ind/>
        <w:rPr>
          <w:sz w:val="20"/>
        </w:rPr>
      </w:pPr>
    </w:p>
    <w:p w14:paraId="84000000">
      <w:pPr>
        <w:spacing w:line="240" w:lineRule="auto"/>
        <w:ind w:right="1080"/>
        <w:rPr>
          <w:sz w:val="20"/>
        </w:rPr>
      </w:pPr>
      <w:r>
        <w:rPr>
          <w:sz w:val="24"/>
        </w:rPr>
        <w:t>понимать причины успеха/неуспеха учебной деятельности и развивать способности конструктивно действовать даже в ситуациях неуспеха.(Р8)</w:t>
      </w:r>
    </w:p>
    <w:p w14:paraId="85000000">
      <w:pPr>
        <w:spacing w:line="281" w:lineRule="exact"/>
        <w:ind/>
        <w:rPr>
          <w:sz w:val="20"/>
        </w:rPr>
      </w:pPr>
    </w:p>
    <w:p w14:paraId="86000000">
      <w:pPr>
        <w:rPr>
          <w:sz w:val="20"/>
        </w:rPr>
      </w:pPr>
      <w:r>
        <w:rPr>
          <w:b w:val="1"/>
          <w:sz w:val="24"/>
          <w:u w:val="single"/>
        </w:rPr>
        <w:t>Познавательные</w:t>
      </w:r>
    </w:p>
    <w:p w14:paraId="87000000">
      <w:pPr>
        <w:spacing w:line="7" w:lineRule="exact"/>
        <w:ind/>
        <w:rPr>
          <w:sz w:val="20"/>
        </w:rPr>
      </w:pPr>
    </w:p>
    <w:p w14:paraId="88000000">
      <w:pPr>
        <w:spacing w:line="240" w:lineRule="auto"/>
        <w:ind w:right="340"/>
        <w:rPr>
          <w:sz w:val="20"/>
        </w:rPr>
      </w:pPr>
      <w:r>
        <w:rPr>
          <w:sz w:val="24"/>
        </w:rPr>
        <w:t>уметь 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Интернета); пользоваться словарями и справочниками различных типов;(П1)</w:t>
      </w:r>
    </w:p>
    <w:p w14:paraId="89000000">
      <w:pPr>
        <w:spacing w:line="14" w:lineRule="exact"/>
        <w:ind/>
        <w:rPr>
          <w:sz w:val="20"/>
        </w:rPr>
      </w:pPr>
    </w:p>
    <w:p w14:paraId="8A000000">
      <w:pPr>
        <w:spacing w:line="240" w:lineRule="auto"/>
        <w:ind w:right="460"/>
        <w:jc w:val="both"/>
        <w:rPr>
          <w:sz w:val="20"/>
        </w:rPr>
      </w:pPr>
      <w:r>
        <w:rPr>
          <w:sz w:val="24"/>
        </w:rPr>
        <w:t>записывать, фиксировать информацию с помощью инструментов информационных и коммуникационных технологий (далее ИКТ);(П2) осуществлять логические действия сравнения, анализа, синтеза, обобщения, классификации по родовидовым признакам, устанавливать аналогии и причинно-следственные связи, строить рассуждение, (П3)</w:t>
      </w:r>
    </w:p>
    <w:p w14:paraId="8B000000">
      <w:pPr>
        <w:sectPr>
          <w:pgSz w:h="11906" w:orient="landscape" w:w="16840"/>
          <w:pgMar w:bottom="544" w:footer="0" w:gutter="0" w:header="0" w:left="1140" w:right="1278" w:top="1440"/>
        </w:sectPr>
      </w:pPr>
    </w:p>
    <w:p w14:paraId="8C000000">
      <w:pPr>
        <w:spacing w:line="252" w:lineRule="exact"/>
        <w:ind/>
        <w:rPr>
          <w:sz w:val="20"/>
        </w:rPr>
      </w:pPr>
    </w:p>
    <w:p w14:paraId="8D000000">
      <w:pPr>
        <w:ind w:firstLine="0" w:left="7"/>
        <w:rPr>
          <w:sz w:val="20"/>
        </w:rPr>
      </w:pPr>
      <w:r>
        <w:rPr>
          <w:sz w:val="24"/>
        </w:rPr>
        <w:t>освоение способов решения проблем творческого и поискового характера;(П4)</w:t>
      </w:r>
    </w:p>
    <w:p w14:paraId="8E000000">
      <w:pPr>
        <w:ind w:firstLine="0" w:left="7"/>
        <w:rPr>
          <w:sz w:val="20"/>
        </w:rPr>
      </w:pPr>
      <w:r>
        <w:rPr>
          <w:sz w:val="24"/>
        </w:rPr>
        <w:t>овладение умением творческого видения с позиций художника, т. е. умением сравнивать, анализировать, выделять главное, обобщать;(П5)</w:t>
      </w:r>
    </w:p>
    <w:p w14:paraId="8F000000">
      <w:pPr>
        <w:spacing w:line="281" w:lineRule="exact"/>
        <w:ind/>
        <w:rPr>
          <w:sz w:val="20"/>
        </w:rPr>
      </w:pPr>
    </w:p>
    <w:p w14:paraId="90000000">
      <w:pPr>
        <w:ind w:firstLine="0" w:left="7"/>
        <w:rPr>
          <w:sz w:val="20"/>
        </w:rPr>
      </w:pPr>
      <w:r>
        <w:rPr>
          <w:b w:val="1"/>
          <w:sz w:val="24"/>
          <w:u w:val="single"/>
        </w:rPr>
        <w:t>Коммуникативные</w:t>
      </w:r>
    </w:p>
    <w:p w14:paraId="9100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уметь слушать и слышать собеседника, вести диалог;(К1)</w:t>
      </w:r>
    </w:p>
    <w:p w14:paraId="92000000">
      <w:pPr>
        <w:spacing w:line="1" w:lineRule="exact"/>
        <w:ind/>
        <w:rPr>
          <w:sz w:val="20"/>
        </w:rPr>
      </w:pPr>
    </w:p>
    <w:p w14:paraId="93000000">
      <w:pPr>
        <w:ind w:firstLine="0" w:left="7"/>
        <w:rPr>
          <w:sz w:val="20"/>
        </w:rPr>
      </w:pPr>
      <w:r>
        <w:rPr>
          <w:sz w:val="24"/>
        </w:rPr>
        <w:t>ориентироваться в целях, задачах, средствах и условиях общения;(К2)</w:t>
      </w:r>
    </w:p>
    <w:p w14:paraId="94000000">
      <w:pPr>
        <w:spacing w:line="12" w:lineRule="exact"/>
        <w:ind/>
        <w:rPr>
          <w:sz w:val="20"/>
        </w:rPr>
      </w:pPr>
    </w:p>
    <w:p w14:paraId="95000000">
      <w:pPr>
        <w:spacing w:line="240" w:lineRule="auto"/>
        <w:ind w:firstLine="0" w:left="7" w:right="720"/>
        <w:rPr>
          <w:sz w:val="20"/>
        </w:rPr>
      </w:pPr>
      <w:r>
        <w:rPr>
          <w:sz w:val="24"/>
        </w:rPr>
        <w:t>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диалоге;(К3)</w:t>
      </w:r>
    </w:p>
    <w:p w14:paraId="96000000">
      <w:pPr>
        <w:spacing w:line="14" w:lineRule="exact"/>
        <w:ind/>
        <w:rPr>
          <w:sz w:val="20"/>
        </w:rPr>
      </w:pPr>
    </w:p>
    <w:p w14:paraId="97000000">
      <w:pPr>
        <w:spacing w:line="240" w:lineRule="auto"/>
        <w:ind w:firstLine="0" w:left="7" w:right="840"/>
        <w:rPr>
          <w:sz w:val="20"/>
        </w:rPr>
      </w:pPr>
      <w:r>
        <w:rPr>
          <w:sz w:val="24"/>
        </w:rPr>
        <w:t>строить понятные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окружающих;(К4)</w:t>
      </w:r>
    </w:p>
    <w:p w14:paraId="98000000">
      <w:pPr>
        <w:spacing w:line="14" w:lineRule="exact"/>
        <w:ind/>
        <w:rPr>
          <w:sz w:val="20"/>
        </w:rPr>
      </w:pPr>
    </w:p>
    <w:p w14:paraId="99000000">
      <w:pPr>
        <w:spacing w:line="240" w:lineRule="auto"/>
        <w:ind w:firstLine="0" w:left="7" w:right="140"/>
        <w:rPr>
          <w:sz w:val="20"/>
        </w:rPr>
      </w:pPr>
      <w:r>
        <w:rPr>
          <w:sz w:val="24"/>
        </w:rPr>
        <w:t>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событий;(К5)</w:t>
      </w:r>
    </w:p>
    <w:p w14:paraId="9A000000">
      <w:pPr>
        <w:spacing w:line="2" w:lineRule="exact"/>
        <w:ind/>
        <w:rPr>
          <w:sz w:val="20"/>
        </w:rPr>
      </w:pPr>
    </w:p>
    <w:p w14:paraId="9B000000">
      <w:pPr>
        <w:ind w:firstLine="0" w:left="7"/>
        <w:rPr>
          <w:sz w:val="20"/>
        </w:rPr>
      </w:pPr>
      <w:r>
        <w:rPr>
          <w:sz w:val="24"/>
        </w:rPr>
        <w:t>стремиться к точному выражению собственного мнения и позиции;(К6)</w:t>
      </w:r>
    </w:p>
    <w:p w14:paraId="9C000000">
      <w:pPr>
        <w:ind w:firstLine="0" w:left="7"/>
        <w:rPr>
          <w:sz w:val="20"/>
        </w:rPr>
      </w:pPr>
      <w:r>
        <w:rPr>
          <w:sz w:val="24"/>
        </w:rPr>
        <w:t>договариваться и приходить к общему решению в совместной деятельности, в том числе в ситуации столкновения интересов;(К7)</w:t>
      </w:r>
    </w:p>
    <w:p w14:paraId="9D000000">
      <w:pPr>
        <w:ind w:firstLine="0" w:left="7"/>
        <w:rPr>
          <w:sz w:val="20"/>
        </w:rPr>
      </w:pPr>
      <w:r>
        <w:rPr>
          <w:sz w:val="24"/>
        </w:rPr>
        <w:t>задавать вопросы, необходимые для организации собственной деятельности и сотрудничества с партнёром;(К8)</w:t>
      </w:r>
    </w:p>
    <w:p w14:paraId="9E000000">
      <w:pPr>
        <w:spacing w:line="13" w:lineRule="exact"/>
        <w:ind/>
        <w:rPr>
          <w:sz w:val="20"/>
        </w:rPr>
      </w:pPr>
    </w:p>
    <w:p w14:paraId="9F000000">
      <w:pPr>
        <w:spacing w:line="240" w:lineRule="auto"/>
        <w:ind w:firstLine="0" w:left="7" w:right="1340"/>
        <w:rPr>
          <w:sz w:val="20"/>
        </w:rPr>
      </w:pPr>
      <w:r>
        <w:rPr>
          <w:sz w:val="24"/>
        </w:rPr>
        <w:t>уметь выбирать адекватные языковые средства для успешного решения коммуникативных задач (диалог, устные монологические высказывания) с учётом особенностей разных видов речи, ситуаций общения;(К9)</w:t>
      </w:r>
    </w:p>
    <w:p w14:paraId="A0000000">
      <w:pPr>
        <w:spacing w:line="14" w:lineRule="exact"/>
        <w:ind/>
        <w:rPr>
          <w:sz w:val="20"/>
        </w:rPr>
      </w:pPr>
    </w:p>
    <w:p w14:paraId="A1000000">
      <w:pPr>
        <w:spacing w:line="240" w:lineRule="auto"/>
        <w:ind w:firstLine="0" w:left="7" w:right="800"/>
        <w:rPr>
          <w:sz w:val="20"/>
        </w:rPr>
      </w:pPr>
      <w:r>
        <w:rPr>
          <w:sz w:val="24"/>
        </w:rPr>
        <w:t>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др.);(К10)</w:t>
      </w:r>
    </w:p>
    <w:p w14:paraId="A2000000">
      <w:pPr>
        <w:spacing w:line="2" w:lineRule="exact"/>
        <w:ind/>
        <w:rPr>
          <w:sz w:val="20"/>
        </w:rPr>
      </w:pPr>
    </w:p>
    <w:p w14:paraId="A3000000">
      <w:pPr>
        <w:ind w:firstLine="0" w:left="7"/>
        <w:rPr>
          <w:sz w:val="20"/>
        </w:rPr>
      </w:pPr>
      <w:r>
        <w:rPr>
          <w:sz w:val="24"/>
        </w:rPr>
        <w:t>активно использовать речевые средства и средства ИКТ для решения коммуникативных и познавательных задач;(К11)</w:t>
      </w:r>
    </w:p>
    <w:p w14:paraId="A4000000">
      <w:pPr>
        <w:ind w:firstLine="0" w:left="7"/>
        <w:rPr>
          <w:sz w:val="20"/>
        </w:rPr>
      </w:pPr>
      <w:r>
        <w:rPr>
          <w:sz w:val="24"/>
        </w:rPr>
        <w:t>применять приобретённые коммуникативные умения в практике свободного общения.(К12)</w:t>
      </w:r>
    </w:p>
    <w:p w14:paraId="A5000000">
      <w:pPr>
        <w:spacing w:line="276" w:lineRule="exact"/>
        <w:ind/>
        <w:rPr>
          <w:sz w:val="20"/>
        </w:rPr>
      </w:pPr>
    </w:p>
    <w:p w14:paraId="A6000000">
      <w:pPr>
        <w:ind w:firstLine="0" w:left="7"/>
        <w:rPr>
          <w:sz w:val="20"/>
        </w:rPr>
      </w:pPr>
      <w:r>
        <w:rPr>
          <w:b w:val="1"/>
          <w:sz w:val="24"/>
        </w:rPr>
        <w:t xml:space="preserve">Предметные результаты </w:t>
      </w:r>
      <w:r>
        <w:rPr>
          <w:sz w:val="24"/>
        </w:rPr>
        <w:t>характеризуют опыт учащихся в художественно-творческой деятельности,который приобретается и закрепляется</w:t>
      </w:r>
    </w:p>
    <w:p w14:paraId="A7000000">
      <w:pPr>
        <w:spacing w:line="1" w:lineRule="exact"/>
        <w:ind/>
        <w:rPr>
          <w:sz w:val="20"/>
        </w:rPr>
      </w:pPr>
    </w:p>
    <w:p w14:paraId="A8000000">
      <w:pPr>
        <w:numPr>
          <w:ilvl w:val="0"/>
          <w:numId w:val="5"/>
        </w:numPr>
        <w:tabs>
          <w:tab w:leader="none" w:pos="167" w:val="left"/>
        </w:tabs>
        <w:ind w:hanging="167" w:left="167"/>
        <w:rPr>
          <w:sz w:val="24"/>
        </w:rPr>
      </w:pPr>
      <w:r>
        <w:rPr>
          <w:sz w:val="24"/>
        </w:rPr>
        <w:t>процессе освоения учебного предмета:</w:t>
      </w:r>
    </w:p>
    <w:p w14:paraId="A9000000">
      <w:pPr>
        <w:spacing w:line="12" w:lineRule="exact"/>
        <w:ind/>
        <w:rPr>
          <w:sz w:val="24"/>
        </w:rPr>
      </w:pPr>
    </w:p>
    <w:p w14:paraId="AA000000">
      <w:pPr>
        <w:numPr>
          <w:ilvl w:val="1"/>
          <w:numId w:val="5"/>
        </w:numPr>
        <w:tabs>
          <w:tab w:leader="none" w:pos="1342" w:val="left"/>
        </w:tabs>
        <w:spacing w:line="228" w:lineRule="auto"/>
        <w:ind w:hanging="367" w:left="727"/>
        <w:rPr>
          <w:rFonts w:ascii="Courier New" w:hAnsi="Courier New"/>
          <w:sz w:val="24"/>
        </w:rPr>
      </w:pPr>
      <w:r>
        <w:rPr>
          <w:sz w:val="24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14:paraId="AB000000">
      <w:pPr>
        <w:spacing w:line="13" w:lineRule="exact"/>
        <w:ind/>
        <w:rPr>
          <w:rFonts w:ascii="Courier New" w:hAnsi="Courier New"/>
          <w:sz w:val="24"/>
        </w:rPr>
      </w:pPr>
    </w:p>
    <w:p w14:paraId="AC000000">
      <w:pPr>
        <w:numPr>
          <w:ilvl w:val="1"/>
          <w:numId w:val="5"/>
        </w:numPr>
        <w:tabs>
          <w:tab w:leader="none" w:pos="1342" w:val="left"/>
        </w:tabs>
        <w:spacing w:line="228" w:lineRule="auto"/>
        <w:ind w:hanging="367" w:left="727"/>
        <w:jc w:val="both"/>
        <w:rPr>
          <w:rFonts w:ascii="Courier New" w:hAnsi="Courier New"/>
          <w:sz w:val="24"/>
        </w:rPr>
      </w:pPr>
      <w:r>
        <w:rPr>
          <w:sz w:val="24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14:paraId="AD000000">
      <w:pPr>
        <w:spacing w:line="2" w:lineRule="exact"/>
        <w:ind/>
        <w:rPr>
          <w:rFonts w:ascii="Courier New" w:hAnsi="Courier New"/>
          <w:sz w:val="24"/>
        </w:rPr>
      </w:pPr>
    </w:p>
    <w:p w14:paraId="AE000000">
      <w:pPr>
        <w:numPr>
          <w:ilvl w:val="1"/>
          <w:numId w:val="5"/>
        </w:numPr>
        <w:tabs>
          <w:tab w:leader="none" w:pos="1327" w:val="left"/>
        </w:tabs>
        <w:spacing w:line="228" w:lineRule="auto"/>
        <w:ind w:hanging="967" w:left="1327"/>
        <w:rPr>
          <w:rFonts w:ascii="Courier New" w:hAnsi="Courier New"/>
          <w:sz w:val="24"/>
        </w:rPr>
      </w:pPr>
      <w:r>
        <w:rPr>
          <w:sz w:val="24"/>
        </w:rPr>
        <w:t>овладение практическими умениями и навыками в восприятии, анализе и оценке произведений искусства;</w:t>
      </w:r>
    </w:p>
    <w:p w14:paraId="AF000000">
      <w:pPr>
        <w:spacing w:line="13" w:lineRule="exact"/>
        <w:ind/>
        <w:rPr>
          <w:rFonts w:ascii="Courier New" w:hAnsi="Courier New"/>
          <w:sz w:val="24"/>
        </w:rPr>
      </w:pPr>
    </w:p>
    <w:p w14:paraId="B0000000">
      <w:pPr>
        <w:numPr>
          <w:ilvl w:val="1"/>
          <w:numId w:val="5"/>
        </w:numPr>
        <w:tabs>
          <w:tab w:leader="none" w:pos="1342" w:val="left"/>
        </w:tabs>
        <w:spacing w:line="228" w:lineRule="auto"/>
        <w:ind w:hanging="367" w:left="727" w:right="20"/>
        <w:rPr>
          <w:rFonts w:ascii="Courier New" w:hAnsi="Courier New"/>
          <w:sz w:val="24"/>
        </w:rPr>
      </w:pPr>
      <w:r>
        <w:rPr>
          <w:sz w:val="24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</w:p>
    <w:p w14:paraId="B1000000">
      <w:pPr>
        <w:sectPr>
          <w:pgSz w:h="11906" w:orient="landscape" w:w="16840"/>
          <w:pgMar w:bottom="544" w:footer="0" w:gutter="0" w:header="0" w:left="1133" w:right="1018" w:top="1440"/>
        </w:sectPr>
      </w:pPr>
    </w:p>
    <w:p w14:paraId="B2000000">
      <w:pPr>
        <w:spacing w:line="232" w:lineRule="exact"/>
        <w:ind/>
        <w:rPr>
          <w:sz w:val="20"/>
        </w:rPr>
      </w:pPr>
    </w:p>
    <w:p w14:paraId="B3000000">
      <w:pPr>
        <w:numPr>
          <w:ilvl w:val="0"/>
          <w:numId w:val="6"/>
        </w:numPr>
        <w:tabs>
          <w:tab w:leader="none" w:pos="1320" w:val="left"/>
        </w:tabs>
        <w:ind w:hanging="967" w:left="1320"/>
        <w:rPr>
          <w:rFonts w:ascii="Courier New" w:hAnsi="Courier New"/>
          <w:sz w:val="24"/>
        </w:rPr>
      </w:pPr>
      <w:r>
        <w:rPr>
          <w:sz w:val="24"/>
        </w:rPr>
        <w:t>•знание основных видов и жанров пространственно-визуальных искусств;</w:t>
      </w:r>
    </w:p>
    <w:p w14:paraId="B4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понимание образной природы искусства;</w:t>
      </w:r>
    </w:p>
    <w:p w14:paraId="B5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•эстетическая оценка явлений природы , событий окружающего мира</w:t>
      </w:r>
    </w:p>
    <w:p w14:paraId="B6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14:paraId="B7000000">
      <w:pPr>
        <w:spacing w:line="13" w:lineRule="exact"/>
        <w:ind/>
        <w:rPr>
          <w:rFonts w:ascii="Courier New" w:hAnsi="Courier New"/>
          <w:sz w:val="24"/>
        </w:rPr>
      </w:pPr>
    </w:p>
    <w:p w14:paraId="B8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14:paraId="B9000000">
      <w:pPr>
        <w:spacing w:line="1" w:lineRule="exact"/>
        <w:ind/>
        <w:rPr>
          <w:rFonts w:ascii="Courier New" w:hAnsi="Courier New"/>
          <w:sz w:val="24"/>
        </w:rPr>
      </w:pPr>
    </w:p>
    <w:p w14:paraId="BA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умение обсуждать и анализировать произведения искусства,</w:t>
      </w:r>
    </w:p>
    <w:p w14:paraId="BB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выражая суждения о содержании, сюжетах и выразительных средствах;</w:t>
      </w:r>
    </w:p>
    <w:p w14:paraId="BC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усвоение названий ведущих художественных музеев России</w:t>
      </w:r>
    </w:p>
    <w:p w14:paraId="BD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и художественных музеев своего региона;</w:t>
      </w:r>
    </w:p>
    <w:p w14:paraId="BE000000">
      <w:pPr>
        <w:spacing w:line="13" w:lineRule="exact"/>
        <w:ind/>
        <w:rPr>
          <w:rFonts w:ascii="Courier New" w:hAnsi="Courier New"/>
          <w:sz w:val="24"/>
        </w:rPr>
      </w:pPr>
    </w:p>
    <w:p w14:paraId="BF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/>
        <w:rPr>
          <w:rFonts w:ascii="Courier New" w:hAnsi="Courier New"/>
          <w:sz w:val="24"/>
        </w:rPr>
      </w:pPr>
      <w:r>
        <w:rPr>
          <w:sz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14:paraId="C0000000">
      <w:pPr>
        <w:spacing w:line="13" w:lineRule="exact"/>
        <w:ind/>
        <w:rPr>
          <w:rFonts w:ascii="Courier New" w:hAnsi="Courier New"/>
          <w:sz w:val="24"/>
        </w:rPr>
      </w:pPr>
    </w:p>
    <w:p w14:paraId="C1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14:paraId="C2000000">
      <w:pPr>
        <w:spacing w:line="13" w:lineRule="exact"/>
        <w:ind/>
        <w:rPr>
          <w:rFonts w:ascii="Courier New" w:hAnsi="Courier New"/>
          <w:sz w:val="24"/>
        </w:rPr>
      </w:pPr>
    </w:p>
    <w:p w14:paraId="C3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/>
        <w:rPr>
          <w:rFonts w:ascii="Courier New" w:hAnsi="Courier New"/>
          <w:sz w:val="24"/>
        </w:rPr>
      </w:pPr>
      <w:r>
        <w:rPr>
          <w:sz w:val="24"/>
        </w:rPr>
        <w:t>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14:paraId="C4000000">
      <w:pPr>
        <w:spacing w:line="1" w:lineRule="exact"/>
        <w:ind/>
        <w:rPr>
          <w:rFonts w:ascii="Courier New" w:hAnsi="Courier New"/>
          <w:sz w:val="24"/>
        </w:rPr>
      </w:pPr>
    </w:p>
    <w:p w14:paraId="C5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умение компоновать на плоскости листа и в объеме заду манный художественный образ;</w:t>
      </w:r>
    </w:p>
    <w:p w14:paraId="C6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освоение умений применять в художественно-творческой деятельности основы цветоведения, основы графической грамоты;</w:t>
      </w:r>
    </w:p>
    <w:p w14:paraId="C7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14:paraId="C8000000">
      <w:pPr>
        <w:numPr>
          <w:ilvl w:val="0"/>
          <w:numId w:val="6"/>
        </w:numPr>
        <w:tabs>
          <w:tab w:leader="none" w:pos="1320" w:val="left"/>
        </w:tabs>
        <w:spacing w:line="228" w:lineRule="auto"/>
        <w:ind w:hanging="967" w:left="1320"/>
        <w:rPr>
          <w:rFonts w:ascii="Courier New" w:hAnsi="Courier New"/>
          <w:sz w:val="24"/>
        </w:rPr>
      </w:pPr>
      <w:r>
        <w:rPr>
          <w:sz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14:paraId="C9000000">
      <w:pPr>
        <w:spacing w:line="13" w:lineRule="exact"/>
        <w:ind/>
        <w:rPr>
          <w:rFonts w:ascii="Courier New" w:hAnsi="Courier New"/>
          <w:sz w:val="24"/>
        </w:rPr>
      </w:pPr>
    </w:p>
    <w:p w14:paraId="CA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14:paraId="CB000000">
      <w:pPr>
        <w:spacing w:line="13" w:lineRule="exact"/>
        <w:ind/>
        <w:rPr>
          <w:rFonts w:ascii="Courier New" w:hAnsi="Courier New"/>
          <w:sz w:val="24"/>
        </w:rPr>
      </w:pPr>
    </w:p>
    <w:p w14:paraId="CC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/>
        <w:rPr>
          <w:rFonts w:ascii="Courier New" w:hAnsi="Courier New"/>
          <w:sz w:val="24"/>
        </w:rPr>
      </w:pPr>
      <w:r>
        <w:rPr>
          <w:sz w:val="24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14:paraId="CD000000">
      <w:pPr>
        <w:spacing w:line="13" w:lineRule="exact"/>
        <w:ind/>
        <w:rPr>
          <w:rFonts w:ascii="Courier New" w:hAnsi="Courier New"/>
          <w:sz w:val="24"/>
        </w:rPr>
      </w:pPr>
    </w:p>
    <w:p w14:paraId="CE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/>
        <w:rPr>
          <w:rFonts w:ascii="Courier New" w:hAnsi="Courier New"/>
          <w:sz w:val="24"/>
        </w:rPr>
      </w:pPr>
      <w:r>
        <w:rPr>
          <w:sz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14:paraId="CF000000">
      <w:pPr>
        <w:spacing w:line="10" w:lineRule="exact"/>
        <w:ind/>
        <w:rPr>
          <w:rFonts w:ascii="Courier New" w:hAnsi="Courier New"/>
          <w:sz w:val="24"/>
        </w:rPr>
      </w:pPr>
    </w:p>
    <w:p w14:paraId="D0000000">
      <w:pPr>
        <w:numPr>
          <w:ilvl w:val="0"/>
          <w:numId w:val="6"/>
        </w:numPr>
        <w:tabs>
          <w:tab w:leader="none" w:pos="1334" w:val="left"/>
        </w:tabs>
        <w:spacing w:line="228" w:lineRule="auto"/>
        <w:ind w:hanging="367" w:left="720" w:right="20"/>
        <w:rPr>
          <w:rFonts w:ascii="Courier New" w:hAnsi="Courier New"/>
          <w:sz w:val="24"/>
        </w:rPr>
      </w:pPr>
      <w:r>
        <w:rPr>
          <w:sz w:val="24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14:paraId="D1000000">
      <w:pPr>
        <w:spacing w:line="282" w:lineRule="exact"/>
        <w:ind/>
        <w:rPr>
          <w:sz w:val="20"/>
        </w:rPr>
      </w:pPr>
    </w:p>
    <w:p w14:paraId="D2000000">
      <w:pPr>
        <w:rPr>
          <w:sz w:val="20"/>
        </w:rPr>
      </w:pPr>
      <w:r>
        <w:rPr>
          <w:b w:val="1"/>
          <w:sz w:val="24"/>
          <w:u w:val="single"/>
        </w:rPr>
        <w:t>Планируемые результаты освоения программы</w:t>
      </w:r>
    </w:p>
    <w:p w14:paraId="D3000000">
      <w:pPr>
        <w:spacing w:line="271" w:lineRule="exact"/>
        <w:ind/>
        <w:rPr>
          <w:sz w:val="20"/>
        </w:rPr>
      </w:pPr>
    </w:p>
    <w:p w14:paraId="D4000000">
      <w:pPr>
        <w:rPr>
          <w:sz w:val="20"/>
        </w:rPr>
      </w:pPr>
      <w:r>
        <w:rPr>
          <w:sz w:val="24"/>
        </w:rPr>
        <w:t>В результате изучения предмета « Изобразительное искусство» у обучающихся:</w:t>
      </w:r>
    </w:p>
    <w:p w14:paraId="D5000000">
      <w:pPr>
        <w:sectPr>
          <w:pgSz w:h="11906" w:orient="landscape" w:w="16840"/>
          <w:pgMar w:bottom="819" w:footer="0" w:gutter="0" w:header="0" w:left="1140" w:right="1018" w:top="1440"/>
        </w:sectPr>
      </w:pPr>
    </w:p>
    <w:p w14:paraId="D6000000">
      <w:pPr>
        <w:spacing w:line="264" w:lineRule="exact"/>
        <w:ind/>
        <w:rPr>
          <w:sz w:val="20"/>
        </w:rPr>
      </w:pPr>
    </w:p>
    <w:p w14:paraId="D700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•будут сформированы основы художественной культуры: представления о специфике искусства, потребность в художественном творчестве и в общении с искусством;</w:t>
      </w:r>
    </w:p>
    <w:p w14:paraId="D8000000">
      <w:pPr>
        <w:spacing w:line="14" w:lineRule="exact"/>
        <w:ind/>
        <w:rPr>
          <w:sz w:val="20"/>
        </w:rPr>
      </w:pPr>
    </w:p>
    <w:p w14:paraId="D9000000">
      <w:pPr>
        <w:numPr>
          <w:ilvl w:val="0"/>
          <w:numId w:val="7"/>
        </w:numPr>
        <w:tabs>
          <w:tab w:leader="none" w:pos="161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начнут развиваться образное мышление, наблюдательность и воображение, творческие способности, эстетические чувства, формироваться основы анализа произведения искусства;</w:t>
      </w:r>
    </w:p>
    <w:p w14:paraId="DA000000">
      <w:pPr>
        <w:spacing w:line="13" w:lineRule="exact"/>
        <w:ind/>
        <w:rPr>
          <w:sz w:val="24"/>
        </w:rPr>
      </w:pPr>
    </w:p>
    <w:p w14:paraId="DB000000">
      <w:pPr>
        <w:numPr>
          <w:ilvl w:val="0"/>
          <w:numId w:val="7"/>
        </w:numPr>
        <w:tabs>
          <w:tab w:leader="none" w:pos="22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формируются основы духовно-нравственных ценностей личности, будет проявляться эмоционально-ценностное отношение к миру, художественный вкус;</w:t>
      </w:r>
    </w:p>
    <w:p w14:paraId="DC000000">
      <w:pPr>
        <w:spacing w:line="13" w:lineRule="exact"/>
        <w:ind/>
        <w:rPr>
          <w:sz w:val="24"/>
        </w:rPr>
      </w:pPr>
    </w:p>
    <w:p w14:paraId="DD000000">
      <w:pPr>
        <w:numPr>
          <w:ilvl w:val="0"/>
          <w:numId w:val="7"/>
        </w:numPr>
        <w:tabs>
          <w:tab w:leader="none" w:pos="257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появится способность к реализации творческого потенциала в духовной, художественно-продуктивной деятельности, разовьется трудолюбие, открытость миру, диалогичность;</w:t>
      </w:r>
    </w:p>
    <w:p w14:paraId="DE000000">
      <w:pPr>
        <w:spacing w:line="14" w:lineRule="exact"/>
        <w:ind/>
        <w:rPr>
          <w:sz w:val="24"/>
        </w:rPr>
      </w:pPr>
    </w:p>
    <w:p w14:paraId="DF000000">
      <w:pPr>
        <w:spacing w:line="240" w:lineRule="auto"/>
        <w:ind w:firstLine="0" w:left="7"/>
        <w:jc w:val="both"/>
        <w:rPr>
          <w:sz w:val="24"/>
        </w:rPr>
      </w:pPr>
      <w:r>
        <w:rPr>
          <w:sz w:val="24"/>
        </w:rPr>
        <w:t>•установится осознанное уважение и принятие традиций, форм культурного -исторической, социальной и духовной жизни родного края, наполнятся конкретным содержание понятия Отечество» ,«родная земля», «моя семья и род», «мой дом», разовьется принятие культуры и духовных традиций много национального народа Российской Федерации, зародится социально ориентированный и взгляд на мир;</w:t>
      </w:r>
    </w:p>
    <w:p w14:paraId="E0000000">
      <w:pPr>
        <w:spacing w:line="13" w:lineRule="exact"/>
        <w:ind/>
        <w:rPr>
          <w:sz w:val="24"/>
        </w:rPr>
      </w:pPr>
    </w:p>
    <w:p w14:paraId="E1000000">
      <w:pPr>
        <w:numPr>
          <w:ilvl w:val="0"/>
          <w:numId w:val="7"/>
        </w:numPr>
        <w:tabs>
          <w:tab w:leader="none" w:pos="15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будут заложены основы российской гражданской идентичности, чувства гордости за свою Родину, появится осознание своей этнической и национальной принадлежности, ответственности за общее благополучие.</w:t>
      </w:r>
    </w:p>
    <w:p w14:paraId="E2000000">
      <w:pPr>
        <w:spacing w:line="6" w:lineRule="exact"/>
        <w:ind/>
        <w:rPr>
          <w:sz w:val="24"/>
        </w:rPr>
      </w:pPr>
    </w:p>
    <w:p w14:paraId="E3000000">
      <w:pPr>
        <w:ind w:firstLine="0" w:left="7"/>
        <w:rPr>
          <w:sz w:val="24"/>
        </w:rPr>
      </w:pPr>
      <w:r>
        <w:rPr>
          <w:b w:val="1"/>
          <w:sz w:val="24"/>
        </w:rPr>
        <w:t>Обучающиеся:</w:t>
      </w:r>
    </w:p>
    <w:p w14:paraId="E4000000">
      <w:pPr>
        <w:spacing w:line="7" w:lineRule="exact"/>
        <w:ind/>
        <w:rPr>
          <w:sz w:val="24"/>
        </w:rPr>
      </w:pPr>
    </w:p>
    <w:p w14:paraId="E5000000">
      <w:pPr>
        <w:numPr>
          <w:ilvl w:val="0"/>
          <w:numId w:val="7"/>
        </w:numPr>
        <w:tabs>
          <w:tab w:leader="none" w:pos="163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овладеют умениями и навыками восприятия произведений искусства; смогут понимать образную природу искусства; давать эстетическую оценку явлениям окружающего мира;</w:t>
      </w:r>
    </w:p>
    <w:p w14:paraId="E6000000">
      <w:pPr>
        <w:spacing w:line="14" w:lineRule="exact"/>
        <w:ind/>
        <w:rPr>
          <w:sz w:val="24"/>
        </w:rPr>
      </w:pPr>
    </w:p>
    <w:p w14:paraId="E7000000">
      <w:pPr>
        <w:numPr>
          <w:ilvl w:val="0"/>
          <w:numId w:val="7"/>
        </w:numPr>
        <w:tabs>
          <w:tab w:leader="none" w:pos="165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получат навыки сотрудничества со взрослыми и сверстника научатся вести диалог, участвовать в обсуждении значимых явлений жизни и искусства;</w:t>
      </w:r>
    </w:p>
    <w:p w14:paraId="E8000000">
      <w:pPr>
        <w:spacing w:line="1" w:lineRule="exact"/>
        <w:ind/>
        <w:rPr>
          <w:sz w:val="24"/>
        </w:rPr>
      </w:pPr>
    </w:p>
    <w:p w14:paraId="E9000000">
      <w:pPr>
        <w:numPr>
          <w:ilvl w:val="0"/>
          <w:numId w:val="7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14:paraId="EA000000">
      <w:pPr>
        <w:spacing w:line="12" w:lineRule="exact"/>
        <w:ind/>
        <w:rPr>
          <w:sz w:val="24"/>
        </w:rPr>
      </w:pPr>
    </w:p>
    <w:p w14:paraId="EB000000">
      <w:pPr>
        <w:numPr>
          <w:ilvl w:val="0"/>
          <w:numId w:val="7"/>
        </w:numPr>
        <w:tabs>
          <w:tab w:leader="none" w:pos="228" w:val="left"/>
        </w:tabs>
        <w:spacing w:line="240" w:lineRule="auto"/>
        <w:ind w:hanging="7" w:left="7"/>
        <w:rPr>
          <w:sz w:val="24"/>
        </w:rPr>
      </w:pPr>
      <w:r>
        <w:rPr>
          <w:sz w:val="24"/>
        </w:rPr>
        <w:t>будут использовать выразительные средства для воплощения собственного художественно-творческого замысла; смогут выполнять простые рисунки и орнаментальные композиции, используя язык компьютерной графики в программе Paint.</w:t>
      </w:r>
    </w:p>
    <w:p w14:paraId="EC000000">
      <w:pPr>
        <w:spacing w:line="285" w:lineRule="exact"/>
        <w:ind/>
        <w:rPr>
          <w:sz w:val="20"/>
        </w:rPr>
      </w:pPr>
    </w:p>
    <w:p w14:paraId="ED000000">
      <w:pPr>
        <w:spacing w:line="284" w:lineRule="exact"/>
        <w:ind/>
        <w:rPr>
          <w:sz w:val="20"/>
        </w:rPr>
      </w:pPr>
    </w:p>
    <w:p w14:paraId="EE000000">
      <w:pPr>
        <w:ind w:firstLine="0" w:left="2467"/>
        <w:rPr>
          <w:sz w:val="20"/>
        </w:rPr>
      </w:pPr>
      <w:r>
        <w:rPr>
          <w:b w:val="1"/>
          <w:sz w:val="24"/>
        </w:rPr>
        <w:t>ТРЕБОВАНИЯ К УРОВНЮ ПОДГОТОВКИ ОБУЧАЮЩИХСЯ К КОНЦУ 2 КЛАССА</w:t>
      </w:r>
    </w:p>
    <w:p w14:paraId="EF000000">
      <w:pPr>
        <w:spacing w:line="238" w:lineRule="exact"/>
        <w:ind/>
        <w:rPr>
          <w:sz w:val="20"/>
        </w:rPr>
      </w:pPr>
    </w:p>
    <w:p w14:paraId="F0000000">
      <w:pPr>
        <w:ind w:firstLine="0" w:left="127"/>
        <w:rPr>
          <w:sz w:val="20"/>
        </w:rPr>
      </w:pPr>
      <w:r>
        <w:rPr>
          <w:b w:val="1"/>
          <w:i w:val="1"/>
          <w:sz w:val="24"/>
        </w:rPr>
        <w:t>К концу учебного года учащиеся научатся:</w:t>
      </w:r>
    </w:p>
    <w:p w14:paraId="F1000000">
      <w:pPr>
        <w:spacing w:line="7" w:lineRule="exact"/>
        <w:ind/>
        <w:rPr>
          <w:sz w:val="20"/>
        </w:rPr>
      </w:pPr>
    </w:p>
    <w:p w14:paraId="F2000000">
      <w:pPr>
        <w:spacing w:line="240" w:lineRule="auto"/>
        <w:ind w:firstLine="0" w:left="7" w:right="100"/>
        <w:rPr>
          <w:sz w:val="20"/>
        </w:rPr>
      </w:pPr>
      <w:r>
        <w:rPr>
          <w:sz w:val="24"/>
        </w:rPr>
        <w:t>-высказывать простейшие суждения о картинах и предметах декоративно-прикладного искусства (что больше всего понравилось, почему, какие чувства, переживания может передать художник);</w:t>
      </w:r>
    </w:p>
    <w:p w14:paraId="F3000000">
      <w:pPr>
        <w:spacing w:line="2" w:lineRule="exact"/>
        <w:ind/>
        <w:rPr>
          <w:sz w:val="20"/>
        </w:rPr>
      </w:pPr>
    </w:p>
    <w:p w14:paraId="F4000000">
      <w:pPr>
        <w:numPr>
          <w:ilvl w:val="0"/>
          <w:numId w:val="8"/>
        </w:numPr>
        <w:tabs>
          <w:tab w:leader="none" w:pos="147" w:val="left"/>
        </w:tabs>
        <w:ind w:hanging="147" w:left="147"/>
        <w:rPr>
          <w:sz w:val="24"/>
        </w:rPr>
      </w:pPr>
      <w:r>
        <w:rPr>
          <w:sz w:val="24"/>
        </w:rPr>
        <w:t>верно и выразительно передавать в рисунке простейшую форму, основные пропорции, строение и цвет предметов;</w:t>
      </w:r>
    </w:p>
    <w:p w14:paraId="F5000000">
      <w:pPr>
        <w:spacing w:line="12" w:lineRule="exact"/>
        <w:ind/>
        <w:rPr>
          <w:sz w:val="20"/>
        </w:rPr>
      </w:pPr>
    </w:p>
    <w:p w14:paraId="F6000000">
      <w:pPr>
        <w:spacing w:line="240" w:lineRule="auto"/>
        <w:ind w:firstLine="0" w:left="7" w:right="460"/>
        <w:rPr>
          <w:sz w:val="20"/>
        </w:rPr>
      </w:pPr>
      <w:r>
        <w:rPr>
          <w:sz w:val="24"/>
        </w:rPr>
        <w:t>-правильно сидеть за партой, держать лист бумаги, карандаш, кисть, свободно рисовать карандашом, не вращая при этом лист бумаги; -правильно разводить и смешивать акварельные и гуашевые краски, ровно закрывая ими нужную поверхность; -определять величину и расположение изображения в зависимости от размера листа бумаги;</w:t>
      </w:r>
    </w:p>
    <w:p w14:paraId="F7000000">
      <w:pPr>
        <w:spacing w:line="2" w:lineRule="exact"/>
        <w:ind/>
        <w:rPr>
          <w:sz w:val="20"/>
        </w:rPr>
      </w:pPr>
    </w:p>
    <w:p w14:paraId="F8000000">
      <w:pPr>
        <w:ind w:firstLine="0" w:left="7"/>
        <w:rPr>
          <w:sz w:val="20"/>
        </w:rPr>
      </w:pPr>
      <w:r>
        <w:rPr>
          <w:sz w:val="24"/>
        </w:rPr>
        <w:t>-передавать в рисунках на темы и иллюстрациях смысловую связь композиции, отражать в иллюстрациях основное содержание</w:t>
      </w:r>
    </w:p>
    <w:p w14:paraId="F9000000">
      <w:pPr>
        <w:ind w:firstLine="0" w:left="7"/>
        <w:rPr>
          <w:sz w:val="20"/>
        </w:rPr>
      </w:pPr>
      <w:r>
        <w:rPr>
          <w:sz w:val="24"/>
        </w:rPr>
        <w:t>литературного произведения;</w:t>
      </w:r>
    </w:p>
    <w:p w14:paraId="FA000000">
      <w:pPr>
        <w:ind w:firstLine="0" w:left="7"/>
        <w:rPr>
          <w:sz w:val="20"/>
        </w:rPr>
      </w:pPr>
      <w:r>
        <w:rPr>
          <w:sz w:val="24"/>
        </w:rPr>
        <w:t>-передавать в тематических рисунках пространственные отношения;</w:t>
      </w:r>
    </w:p>
    <w:p w14:paraId="FB000000">
      <w:pPr>
        <w:spacing w:line="12" w:lineRule="exact"/>
        <w:ind/>
        <w:rPr>
          <w:sz w:val="20"/>
        </w:rPr>
      </w:pPr>
    </w:p>
    <w:p w14:paraId="FC000000">
      <w:pPr>
        <w:spacing w:line="240" w:lineRule="auto"/>
        <w:ind w:firstLine="0" w:left="7" w:right="1380"/>
        <w:rPr>
          <w:sz w:val="20"/>
        </w:rPr>
      </w:pPr>
      <w:r>
        <w:rPr>
          <w:sz w:val="24"/>
        </w:rPr>
        <w:t>-выполнять узоры в полосе, квадрате, круге из декоративно-обобщенных форм растительного мира, из геометрических форм; -лепить простейшие объекты действительности, животных, фигурки народных игрушек; -составлять простейшие аппликационные композиции из разных материалов.</w:t>
      </w:r>
    </w:p>
    <w:p w14:paraId="FD000000">
      <w:pPr>
        <w:spacing w:line="285" w:lineRule="exact"/>
        <w:ind/>
        <w:rPr>
          <w:sz w:val="20"/>
        </w:rPr>
      </w:pPr>
    </w:p>
    <w:p w14:paraId="FE000000">
      <w:pPr>
        <w:ind w:firstLine="0" w:left="2467"/>
        <w:rPr>
          <w:sz w:val="20"/>
        </w:rPr>
      </w:pPr>
      <w:r>
        <w:rPr>
          <w:b w:val="1"/>
          <w:sz w:val="24"/>
        </w:rPr>
        <w:t>ТРЕБОВАНИЯ К УРОВНЮ ПОДГОТОВКИ ОБУЧАЮЩИХСЯ К КОНЦУ 3 КЛАССА</w:t>
      </w:r>
    </w:p>
    <w:p w14:paraId="FF000000">
      <w:pPr>
        <w:spacing w:line="240" w:lineRule="exact"/>
        <w:ind/>
        <w:rPr>
          <w:sz w:val="20"/>
        </w:rPr>
      </w:pPr>
    </w:p>
    <w:p w14:paraId="00010000">
      <w:pPr>
        <w:ind w:firstLine="0" w:left="7"/>
        <w:rPr>
          <w:sz w:val="20"/>
        </w:rPr>
      </w:pPr>
      <w:r>
        <w:rPr>
          <w:b w:val="1"/>
          <w:i w:val="1"/>
          <w:sz w:val="24"/>
        </w:rPr>
        <w:t>К концу учебного года дети усвоят:</w:t>
      </w:r>
    </w:p>
    <w:p w14:paraId="01010000">
      <w:pPr>
        <w:spacing w:line="240" w:lineRule="auto"/>
        <w:ind w:firstLine="0" w:left="7"/>
        <w:rPr>
          <w:sz w:val="20"/>
        </w:rPr>
      </w:pPr>
      <w:r>
        <w:rPr>
          <w:sz w:val="24"/>
        </w:rPr>
        <w:t>-понятие «набросок», «теплый цвет», «холодный цвет», «Живопись», «графика», «архитектура», «архитектор»</w:t>
      </w:r>
    </w:p>
    <w:p w14:paraId="02010000">
      <w:pPr>
        <w:spacing w:line="13" w:lineRule="exact"/>
        <w:ind/>
        <w:rPr>
          <w:sz w:val="20"/>
        </w:rPr>
      </w:pPr>
    </w:p>
    <w:p w14:paraId="03010000">
      <w:pPr>
        <w:spacing w:line="240" w:lineRule="auto"/>
        <w:ind w:firstLine="0" w:left="7" w:right="840"/>
        <w:rPr>
          <w:sz w:val="20"/>
        </w:rPr>
      </w:pPr>
      <w:r>
        <w:rPr>
          <w:sz w:val="24"/>
        </w:rPr>
        <w:t>-простейшие правила смешения основных красок для получения более холодного и теплого оттенков: красно-оранжевого и желто-оранжевого, желто-зеленого и сине-зеленого, сине-фиолетового и красно-фиолетового.</w:t>
      </w:r>
    </w:p>
    <w:p w14:paraId="04010000">
      <w:pPr>
        <w:spacing w:line="2" w:lineRule="exact"/>
        <w:ind/>
        <w:rPr>
          <w:sz w:val="20"/>
        </w:rPr>
      </w:pPr>
    </w:p>
    <w:p w14:paraId="05010000">
      <w:pPr>
        <w:ind w:firstLine="0" w:left="7"/>
        <w:rPr>
          <w:sz w:val="20"/>
        </w:rPr>
      </w:pPr>
      <w:r>
        <w:rPr>
          <w:sz w:val="24"/>
        </w:rPr>
        <w:t>-доступные сведения о культуре и быте людей на примерах произведений известнейших центров народных художественных промыслов</w:t>
      </w:r>
    </w:p>
    <w:p w14:paraId="06010000">
      <w:pPr>
        <w:ind w:firstLine="0" w:left="7"/>
        <w:rPr>
          <w:sz w:val="20"/>
        </w:rPr>
      </w:pPr>
      <w:r>
        <w:rPr>
          <w:sz w:val="24"/>
        </w:rPr>
        <w:t>России (Жостово, Хохлома, Полхов-Майдан и т.д.);</w:t>
      </w:r>
    </w:p>
    <w:p w14:paraId="07010000">
      <w:pPr>
        <w:ind w:firstLine="0" w:left="7"/>
        <w:rPr>
          <w:sz w:val="20"/>
        </w:rPr>
      </w:pPr>
      <w:r>
        <w:rPr>
          <w:sz w:val="24"/>
        </w:rPr>
        <w:t>-начальные сведения о декоративной росписи матрешек из Сергиева Пасада, Семенова и Полхов-Майдана.</w:t>
      </w:r>
    </w:p>
    <w:p w14:paraId="08010000">
      <w:pPr>
        <w:rPr>
          <w:sz w:val="20"/>
        </w:rPr>
      </w:pPr>
    </w:p>
    <w:p w14:paraId="09010000">
      <w:pPr>
        <w:rPr>
          <w:sz w:val="20"/>
        </w:rPr>
      </w:pPr>
      <w:r>
        <w:rPr>
          <w:b w:val="1"/>
          <w:i w:val="1"/>
          <w:sz w:val="24"/>
        </w:rPr>
        <w:t>К концу учебного года дети научатся:</w:t>
      </w:r>
    </w:p>
    <w:p w14:paraId="0A010000">
      <w:pPr>
        <w:spacing w:line="240" w:lineRule="auto"/>
        <w:ind/>
        <w:rPr>
          <w:sz w:val="20"/>
        </w:rPr>
      </w:pPr>
      <w:r>
        <w:rPr>
          <w:sz w:val="24"/>
        </w:rPr>
        <w:t>-выражать свое отношение к рассматриваемому произведению искусства (понравилась картина или нет, что конкретно понравилось, какие</w:t>
      </w:r>
    </w:p>
    <w:p w14:paraId="0B010000">
      <w:pPr>
        <w:spacing w:line="1" w:lineRule="exact"/>
        <w:ind/>
        <w:rPr>
          <w:sz w:val="20"/>
        </w:rPr>
      </w:pPr>
    </w:p>
    <w:p w14:paraId="0C010000">
      <w:pPr>
        <w:rPr>
          <w:sz w:val="20"/>
        </w:rPr>
      </w:pPr>
      <w:r>
        <w:rPr>
          <w:sz w:val="24"/>
        </w:rPr>
        <w:t>чувства вызывает картина);</w:t>
      </w:r>
    </w:p>
    <w:p w14:paraId="0D010000">
      <w:pPr>
        <w:rPr>
          <w:sz w:val="20"/>
        </w:rPr>
      </w:pPr>
      <w:r>
        <w:rPr>
          <w:sz w:val="24"/>
        </w:rPr>
        <w:t>-чувствовать гармоничное сочетание цветов в окраске предметов, изящество их форм, очертаний;</w:t>
      </w:r>
    </w:p>
    <w:p w14:paraId="0E010000">
      <w:pPr>
        <w:rPr>
          <w:sz w:val="20"/>
        </w:rPr>
      </w:pPr>
      <w:r>
        <w:rPr>
          <w:sz w:val="24"/>
        </w:rPr>
        <w:t>-сравнивать свой рисунок с изображенным предметом, использовать линию симметрии в рисунках с натуры и узорах;</w:t>
      </w:r>
    </w:p>
    <w:p w14:paraId="0F010000">
      <w:pPr>
        <w:rPr>
          <w:sz w:val="20"/>
        </w:rPr>
      </w:pPr>
      <w:r>
        <w:rPr>
          <w:sz w:val="24"/>
        </w:rPr>
        <w:t>-правильно определять и изображать форму предметов, их пропорции, конструктивное строение, цвет;</w:t>
      </w:r>
    </w:p>
    <w:p w14:paraId="10010000">
      <w:pPr>
        <w:spacing w:line="1" w:lineRule="exact"/>
        <w:ind/>
        <w:rPr>
          <w:sz w:val="20"/>
        </w:rPr>
      </w:pPr>
    </w:p>
    <w:p w14:paraId="11010000">
      <w:pPr>
        <w:rPr>
          <w:sz w:val="20"/>
        </w:rPr>
      </w:pPr>
      <w:r>
        <w:rPr>
          <w:sz w:val="24"/>
        </w:rPr>
        <w:t>-выделять интересное, наиболее впечатляющее в сюжете, подчеркивать размером, цветом главное в рисунке;</w:t>
      </w:r>
    </w:p>
    <w:p w14:paraId="12010000">
      <w:pPr>
        <w:rPr>
          <w:sz w:val="20"/>
        </w:rPr>
      </w:pPr>
      <w:r>
        <w:rPr>
          <w:sz w:val="24"/>
        </w:rPr>
        <w:t>Соблюдать последовательное выполнение рисунка (построение, прорисовка, уточнение общих очертаний и форм);</w:t>
      </w:r>
    </w:p>
    <w:p w14:paraId="13010000">
      <w:pPr>
        <w:rPr>
          <w:sz w:val="20"/>
        </w:rPr>
      </w:pPr>
      <w:r>
        <w:rPr>
          <w:sz w:val="24"/>
        </w:rPr>
        <w:t>-чувствовать и определять холодные и теплые цвета;</w:t>
      </w:r>
    </w:p>
    <w:p w14:paraId="14010000">
      <w:pPr>
        <w:rPr>
          <w:sz w:val="20"/>
        </w:rPr>
      </w:pPr>
      <w:r>
        <w:rPr>
          <w:sz w:val="24"/>
        </w:rPr>
        <w:t>-выполнять эскизы оформления предметов на основе декоративного обобщения форм растительного и животного мира;</w:t>
      </w:r>
    </w:p>
    <w:p w14:paraId="15010000">
      <w:pPr>
        <w:rPr>
          <w:sz w:val="20"/>
        </w:rPr>
      </w:pPr>
      <w:r>
        <w:rPr>
          <w:sz w:val="24"/>
        </w:rPr>
        <w:t>Использовать особенности силуэта, ритма элементов в полосе, прямоугольнике, круге;</w:t>
      </w:r>
    </w:p>
    <w:p w14:paraId="16010000">
      <w:pPr>
        <w:rPr>
          <w:sz w:val="20"/>
        </w:rPr>
      </w:pPr>
      <w:r>
        <w:rPr>
          <w:sz w:val="24"/>
        </w:rPr>
        <w:t>Творчески применять простейшие приемы народной росписи; цветные круги и овалы, обработанные темными и белыми штрихами,</w:t>
      </w:r>
    </w:p>
    <w:p w14:paraId="17010000">
      <w:pPr>
        <w:spacing w:line="12" w:lineRule="exact"/>
        <w:ind/>
        <w:rPr>
          <w:sz w:val="20"/>
        </w:rPr>
      </w:pPr>
    </w:p>
    <w:p w14:paraId="18010000">
      <w:pPr>
        <w:spacing w:line="240" w:lineRule="auto"/>
        <w:ind w:right="1240"/>
        <w:rPr>
          <w:sz w:val="20"/>
        </w:rPr>
      </w:pPr>
      <w:r>
        <w:rPr>
          <w:sz w:val="24"/>
        </w:rPr>
        <w:t>дужками, точками в изображении декоративных цветов и листьев; своеобразие приемов в изображении декоративных ягод, трав; Использовать силуэт и светлотный контраст для передачи «радостных» цветов в декоративной композиции; -расписывать готовые изделия согласно эскизу;</w:t>
      </w:r>
    </w:p>
    <w:p w14:paraId="19010000">
      <w:pPr>
        <w:spacing w:line="2" w:lineRule="exact"/>
        <w:ind/>
        <w:rPr>
          <w:sz w:val="20"/>
        </w:rPr>
      </w:pPr>
    </w:p>
    <w:p w14:paraId="1A010000">
      <w:pPr>
        <w:rPr>
          <w:sz w:val="20"/>
        </w:rPr>
      </w:pPr>
      <w:r>
        <w:rPr>
          <w:sz w:val="24"/>
        </w:rPr>
        <w:t>-применять навыки декоративного оформления в аппликациях, плетении, вышивке, при изготовлении игрушек на уроках труда.</w:t>
      </w:r>
    </w:p>
    <w:p w14:paraId="1B010000">
      <w:pPr>
        <w:spacing w:line="283" w:lineRule="exact"/>
        <w:ind/>
        <w:rPr>
          <w:sz w:val="20"/>
        </w:rPr>
      </w:pPr>
    </w:p>
    <w:p w14:paraId="1C010000">
      <w:pPr>
        <w:rPr>
          <w:sz w:val="20"/>
        </w:rPr>
      </w:pPr>
    </w:p>
    <w:p w14:paraId="1D010000">
      <w:pPr>
        <w:sectPr>
          <w:pgSz w:h="11906" w:orient="landscape" w:w="16840"/>
          <w:pgMar w:bottom="610" w:footer="0" w:gutter="0" w:header="0" w:left="1133" w:right="1398" w:top="1440"/>
        </w:sectPr>
      </w:pPr>
    </w:p>
    <w:p w14:paraId="1E010000">
      <w:pPr>
        <w:spacing w:line="333" w:lineRule="exact"/>
        <w:ind/>
        <w:rPr>
          <w:sz w:val="20"/>
        </w:rPr>
      </w:pPr>
    </w:p>
    <w:p w14:paraId="1F010000">
      <w:pPr>
        <w:spacing w:line="283" w:lineRule="exact"/>
        <w:ind/>
        <w:rPr>
          <w:sz w:val="20"/>
        </w:rPr>
      </w:pPr>
    </w:p>
    <w:p w14:paraId="20010000">
      <w:pPr>
        <w:ind w:firstLine="0" w:left="2460"/>
        <w:rPr>
          <w:sz w:val="20"/>
        </w:rPr>
      </w:pPr>
      <w:r>
        <w:rPr>
          <w:b w:val="1"/>
          <w:sz w:val="24"/>
        </w:rPr>
        <w:t>ТРЕБОВАНИЯ К УРОВНЮ ПОДГОТОВКИ ОБУЧАЮЩИХСЯ К КОНЦУ 4 КЛАССА</w:t>
      </w:r>
    </w:p>
    <w:p w14:paraId="21010000">
      <w:pPr>
        <w:spacing w:line="233" w:lineRule="exact"/>
        <w:ind/>
        <w:rPr>
          <w:sz w:val="20"/>
        </w:rPr>
      </w:pPr>
    </w:p>
    <w:p w14:paraId="22010000">
      <w:pPr>
        <w:rPr>
          <w:sz w:val="20"/>
        </w:rPr>
      </w:pPr>
      <w:r>
        <w:rPr>
          <w:sz w:val="24"/>
        </w:rPr>
        <w:t>В течение учебного года учащиеся должны ознакомиться с основными видами и жанрами изобразительного искусства и усвоить:</w:t>
      </w:r>
    </w:p>
    <w:p w14:paraId="23010000">
      <w:pPr>
        <w:spacing w:line="12" w:lineRule="exact"/>
        <w:ind/>
        <w:rPr>
          <w:sz w:val="20"/>
        </w:rPr>
      </w:pPr>
    </w:p>
    <w:p w14:paraId="24010000">
      <w:pPr>
        <w:ind w:right="680"/>
        <w:rPr>
          <w:sz w:val="20"/>
        </w:rPr>
      </w:pPr>
      <w:r>
        <w:rPr>
          <w:sz w:val="24"/>
        </w:rPr>
        <w:t>-начальные сведения о средствах выразительности и эмоционального воздействия рисунка (линия, композиция, контраст света и тени, сочетание контрастных и родственных оттенков цвета, колорит и т.д.) -термины «эмблема», «символ», «декоративный силуэт»;</w:t>
      </w:r>
    </w:p>
    <w:p w14:paraId="25010000">
      <w:pPr>
        <w:spacing w:line="277" w:lineRule="exact"/>
        <w:ind/>
        <w:rPr>
          <w:sz w:val="20"/>
        </w:rPr>
      </w:pPr>
    </w:p>
    <w:p w14:paraId="26010000">
      <w:pPr>
        <w:spacing w:line="240" w:lineRule="auto"/>
        <w:ind w:right="3320"/>
        <w:rPr>
          <w:sz w:val="20"/>
        </w:rPr>
      </w:pPr>
      <w:r>
        <w:rPr>
          <w:sz w:val="24"/>
        </w:rPr>
        <w:t>-начальные сведения о народной художественной резьбе по дереву и об украшении домов и предметов быта; -начальные сведения о видах современного декоративно-прикладного искусства;</w:t>
      </w:r>
    </w:p>
    <w:p w14:paraId="27010000">
      <w:pPr>
        <w:spacing w:line="2" w:lineRule="exact"/>
        <w:ind/>
        <w:rPr>
          <w:sz w:val="20"/>
        </w:rPr>
      </w:pPr>
    </w:p>
    <w:p w14:paraId="28010000">
      <w:pPr>
        <w:rPr>
          <w:sz w:val="20"/>
        </w:rPr>
      </w:pPr>
      <w:r>
        <w:rPr>
          <w:sz w:val="24"/>
        </w:rPr>
        <w:t>-основные средства композиции: высота горизонта, точка зрения, контрасты света и тени, цветовые отношения, выделение главного центра;</w:t>
      </w:r>
    </w:p>
    <w:p w14:paraId="29010000">
      <w:pPr>
        <w:rPr>
          <w:sz w:val="20"/>
        </w:rPr>
      </w:pPr>
      <w:r>
        <w:rPr>
          <w:sz w:val="24"/>
        </w:rPr>
        <w:t>-простейшие сведения о наглядной перспективе, линии горизонта, точке схода и т.д.;</w:t>
      </w:r>
    </w:p>
    <w:p w14:paraId="2A010000">
      <w:pPr>
        <w:rPr>
          <w:sz w:val="20"/>
        </w:rPr>
      </w:pPr>
      <w:r>
        <w:rPr>
          <w:sz w:val="24"/>
        </w:rPr>
        <w:t>-начальные сведения о светотени (свет, тень полутень, блик, рефлекс, падающая тень), о зависимости освещения предмета от силы и</w:t>
      </w:r>
    </w:p>
    <w:p w14:paraId="2B010000">
      <w:pPr>
        <w:rPr>
          <w:sz w:val="20"/>
        </w:rPr>
      </w:pPr>
      <w:r>
        <w:rPr>
          <w:sz w:val="24"/>
        </w:rPr>
        <w:t>удаленности источника освещения;</w:t>
      </w:r>
    </w:p>
    <w:p w14:paraId="2C010000">
      <w:pPr>
        <w:spacing w:line="12" w:lineRule="exact"/>
        <w:ind/>
        <w:rPr>
          <w:sz w:val="20"/>
        </w:rPr>
      </w:pPr>
    </w:p>
    <w:p w14:paraId="2D010000">
      <w:pPr>
        <w:spacing w:line="240" w:lineRule="auto"/>
        <w:ind/>
        <w:rPr>
          <w:sz w:val="20"/>
        </w:rPr>
      </w:pPr>
      <w:r>
        <w:rPr>
          <w:sz w:val="24"/>
        </w:rPr>
        <w:t>-деление цветового круга на группу теплых цветов (желтый, оранжевый, красный) и группу холодных цветов (синий, зеленый, фиолетовый); -изменение цвета в зависимости от расположения предметов в пространстве (для отдельных предметов – смягчение очертаний, ослабление яркости и светлоты цвета).</w:t>
      </w:r>
    </w:p>
    <w:p w14:paraId="2E010000">
      <w:pPr>
        <w:sectPr>
          <w:pgSz w:h="11906" w:orient="landscape" w:w="16840"/>
          <w:pgMar w:bottom="578" w:footer="0" w:gutter="0" w:header="0" w:left="1140" w:right="1178" w:top="1440"/>
        </w:sectPr>
      </w:pPr>
    </w:p>
    <w:p w14:paraId="2F010000">
      <w:pPr>
        <w:spacing w:line="200" w:lineRule="exact"/>
        <w:ind/>
        <w:rPr>
          <w:sz w:val="20"/>
        </w:rPr>
      </w:pPr>
    </w:p>
    <w:p w14:paraId="30010000">
      <w:pPr>
        <w:spacing w:line="333" w:lineRule="exact"/>
        <w:ind/>
        <w:rPr>
          <w:sz w:val="20"/>
        </w:rPr>
      </w:pPr>
    </w:p>
    <w:p w14:paraId="31010000">
      <w:pPr>
        <w:rPr>
          <w:sz w:val="20"/>
        </w:rPr>
      </w:pPr>
      <w:r>
        <w:rPr>
          <w:b w:val="1"/>
          <w:i w:val="1"/>
          <w:sz w:val="24"/>
        </w:rPr>
        <w:t>К концу учебного года учащиеся научатся:</w:t>
      </w:r>
    </w:p>
    <w:p w14:paraId="32010000">
      <w:pPr>
        <w:spacing w:line="240" w:lineRule="auto"/>
        <w:ind/>
        <w:rPr>
          <w:sz w:val="20"/>
        </w:rPr>
      </w:pPr>
      <w:r>
        <w:rPr>
          <w:sz w:val="24"/>
        </w:rPr>
        <w:t>-рассматривать и проводить простейший анализ произведения искусства (содержания, художественной формы), определять его</w:t>
      </w:r>
    </w:p>
    <w:p w14:paraId="33010000">
      <w:pPr>
        <w:spacing w:line="1" w:lineRule="exact"/>
        <w:ind/>
        <w:rPr>
          <w:sz w:val="20"/>
        </w:rPr>
      </w:pPr>
    </w:p>
    <w:p w14:paraId="34010000">
      <w:pPr>
        <w:rPr>
          <w:sz w:val="20"/>
        </w:rPr>
      </w:pPr>
      <w:r>
        <w:rPr>
          <w:sz w:val="24"/>
        </w:rPr>
        <w:t>принадлежность к тому или иному жанру искусства;</w:t>
      </w:r>
    </w:p>
    <w:p w14:paraId="35010000">
      <w:pPr>
        <w:rPr>
          <w:sz w:val="20"/>
        </w:rPr>
      </w:pPr>
      <w:r>
        <w:rPr>
          <w:sz w:val="24"/>
        </w:rPr>
        <w:t>чувствовать и передавать красоту линий, формы, цветовых оттенков объектов в действительности и в изображении;</w:t>
      </w:r>
    </w:p>
    <w:p w14:paraId="36010000">
      <w:pPr>
        <w:rPr>
          <w:sz w:val="20"/>
        </w:rPr>
      </w:pPr>
      <w:r>
        <w:rPr>
          <w:sz w:val="24"/>
        </w:rPr>
        <w:t>-выполнять изображения отдельных предметов (шар, куб и т.д.) с использованием фронтальной и угловой перспективы;</w:t>
      </w:r>
    </w:p>
    <w:p w14:paraId="37010000">
      <w:pPr>
        <w:rPr>
          <w:sz w:val="20"/>
        </w:rPr>
      </w:pPr>
      <w:r>
        <w:rPr>
          <w:sz w:val="24"/>
        </w:rPr>
        <w:t>-передавать в рисунках свет, тень, полутень, блик, рефлекс, падающую тень;</w:t>
      </w:r>
    </w:p>
    <w:p w14:paraId="38010000">
      <w:pPr>
        <w:spacing w:line="1" w:lineRule="exact"/>
        <w:ind/>
        <w:rPr>
          <w:sz w:val="20"/>
        </w:rPr>
      </w:pPr>
    </w:p>
    <w:p w14:paraId="39010000">
      <w:pPr>
        <w:rPr>
          <w:sz w:val="20"/>
        </w:rPr>
      </w:pPr>
      <w:r>
        <w:rPr>
          <w:sz w:val="24"/>
        </w:rPr>
        <w:t>-использовать различную штриховку для выявления объема, формы изображаемых объектов;</w:t>
      </w:r>
    </w:p>
    <w:p w14:paraId="3A010000">
      <w:pPr>
        <w:rPr>
          <w:sz w:val="20"/>
        </w:rPr>
      </w:pPr>
      <w:r>
        <w:rPr>
          <w:sz w:val="24"/>
        </w:rPr>
        <w:t>-анализировать изображаемые предметы, выделяя при этом особенности конструкции, формы, пространственного положения, особенности</w:t>
      </w:r>
    </w:p>
    <w:p w14:paraId="3B010000">
      <w:pPr>
        <w:rPr>
          <w:sz w:val="20"/>
        </w:rPr>
      </w:pPr>
      <w:r>
        <w:rPr>
          <w:sz w:val="24"/>
        </w:rPr>
        <w:t>цвета, распределения светотени на поверхности предмета;</w:t>
      </w:r>
    </w:p>
    <w:p w14:paraId="3C010000">
      <w:pPr>
        <w:spacing w:line="12" w:lineRule="exact"/>
        <w:ind/>
        <w:rPr>
          <w:sz w:val="20"/>
        </w:rPr>
      </w:pPr>
    </w:p>
    <w:p w14:paraId="3D010000">
      <w:pPr>
        <w:rPr>
          <w:sz w:val="20"/>
        </w:rPr>
      </w:pPr>
      <w:r>
        <w:rPr>
          <w:sz w:val="23"/>
        </w:rPr>
        <w:t>-использовать цветовой контраст и гармонию цветовых оттенков, творчески и разнообразно применять приемы народной кистевой росписи;</w:t>
      </w:r>
    </w:p>
    <w:p w14:paraId="3E010000">
      <w:pPr>
        <w:rPr>
          <w:sz w:val="20"/>
        </w:rPr>
      </w:pPr>
      <w:r>
        <w:rPr>
          <w:sz w:val="24"/>
        </w:rPr>
        <w:t>-использовать закономерности линейной и воздушной перспективы, светотени, цветоведения как выразительные средства в аппликациях и</w:t>
      </w:r>
    </w:p>
    <w:p w14:paraId="3F010000">
      <w:pPr>
        <w:rPr>
          <w:sz w:val="20"/>
        </w:rPr>
      </w:pPr>
      <w:r>
        <w:rPr>
          <w:sz w:val="24"/>
        </w:rPr>
        <w:t>коллективных мозаичных панно;</w:t>
      </w:r>
    </w:p>
    <w:p w14:paraId="40010000">
      <w:pPr>
        <w:rPr>
          <w:sz w:val="20"/>
        </w:rPr>
      </w:pPr>
      <w:r>
        <w:rPr>
          <w:sz w:val="24"/>
        </w:rPr>
        <w:t>-передавать в лепных изделиях объемную форму, конструктивно -анатомическое строение животных, фигуры человека.</w:t>
      </w:r>
    </w:p>
    <w:p w14:paraId="41010000">
      <w:pPr>
        <w:spacing w:line="248" w:lineRule="exact"/>
        <w:ind/>
        <w:rPr>
          <w:sz w:val="20"/>
        </w:rPr>
      </w:pPr>
    </w:p>
    <w:p w14:paraId="42010000">
      <w:pPr>
        <w:ind w:firstLine="0" w:left="320"/>
        <w:rPr>
          <w:sz w:val="20"/>
        </w:rPr>
      </w:pPr>
      <w:r>
        <w:rPr>
          <w:b w:val="1"/>
          <w:sz w:val="24"/>
        </w:rPr>
        <w:t>ПЕДАГОГИЧЕСКИЕ ТЕХНОЛОГИИ, ИСПОЛЬЗУЕМЫЕ ДЛЯ ДОСТИЖЕНИЯ ТРЕБУЕМЫХ РЕЗУЛЬТАТОВ ОБУЧЕНИЯ</w:t>
      </w:r>
    </w:p>
    <w:p w14:paraId="43010000">
      <w:pPr>
        <w:spacing w:line="96" w:lineRule="exact"/>
        <w:ind/>
        <w:rPr>
          <w:sz w:val="20"/>
        </w:rPr>
      </w:pPr>
    </w:p>
    <w:p w14:paraId="44010000">
      <w:pPr>
        <w:numPr>
          <w:ilvl w:val="1"/>
          <w:numId w:val="9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личностно-ориентированной технологии;</w:t>
      </w:r>
    </w:p>
    <w:p w14:paraId="45010000">
      <w:pPr>
        <w:spacing w:line="40" w:lineRule="exact"/>
        <w:ind/>
        <w:rPr>
          <w:sz w:val="24"/>
        </w:rPr>
      </w:pPr>
    </w:p>
    <w:p w14:paraId="46010000">
      <w:pPr>
        <w:numPr>
          <w:ilvl w:val="0"/>
          <w:numId w:val="9"/>
        </w:numPr>
        <w:tabs>
          <w:tab w:leader="none" w:pos="500" w:val="left"/>
        </w:tabs>
        <w:ind w:hanging="147" w:left="500"/>
        <w:rPr>
          <w:sz w:val="24"/>
        </w:rPr>
      </w:pPr>
      <w:r>
        <w:rPr>
          <w:sz w:val="24"/>
        </w:rPr>
        <w:t>элементы технологии, предполагающей построение учебного процесса на проблемной основе;</w:t>
      </w:r>
    </w:p>
    <w:p w14:paraId="47010000">
      <w:pPr>
        <w:spacing w:line="40" w:lineRule="exact"/>
        <w:ind/>
        <w:rPr>
          <w:sz w:val="24"/>
        </w:rPr>
      </w:pPr>
    </w:p>
    <w:p w14:paraId="48010000">
      <w:pPr>
        <w:numPr>
          <w:ilvl w:val="1"/>
          <w:numId w:val="9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sz w:val="24"/>
        </w:rPr>
        <w:t>элементы здоровье сберегающей технологии;</w:t>
      </w:r>
    </w:p>
    <w:p w14:paraId="49010000">
      <w:pPr>
        <w:spacing w:line="43" w:lineRule="exact"/>
        <w:ind/>
        <w:rPr>
          <w:sz w:val="24"/>
        </w:rPr>
      </w:pPr>
    </w:p>
    <w:p w14:paraId="4A010000">
      <w:pPr>
        <w:numPr>
          <w:ilvl w:val="1"/>
          <w:numId w:val="9"/>
        </w:numPr>
        <w:tabs>
          <w:tab w:leader="none" w:pos="560" w:val="left"/>
        </w:tabs>
        <w:ind w:hanging="147" w:left="560"/>
        <w:rPr>
          <w:sz w:val="24"/>
        </w:rPr>
      </w:pPr>
      <w:r>
        <w:rPr>
          <w:color w:val="333333"/>
          <w:sz w:val="24"/>
        </w:rPr>
        <w:t>педагогика сотрудничества</w:t>
      </w:r>
    </w:p>
    <w:p w14:paraId="4B010000">
      <w:pPr>
        <w:rPr>
          <w:sz w:val="20"/>
        </w:rPr>
      </w:pPr>
      <w:r>
        <w:rPr>
          <w:b w:val="1"/>
          <w:sz w:val="24"/>
          <w:highlight w:val="white"/>
        </w:rPr>
        <w:t xml:space="preserve">                                                                     </w:t>
      </w:r>
      <w:r>
        <w:rPr>
          <w:b w:val="1"/>
          <w:sz w:val="24"/>
          <w:highlight w:val="white"/>
        </w:rPr>
        <w:t>СОДЕРЖАНИЕ ТЕМ УЧЕБНОГО ПРЕДМЕТА</w:t>
      </w:r>
    </w:p>
    <w:p w14:paraId="4C010000">
      <w:pPr>
        <w:widowControl w:val="0"/>
        <w:tabs>
          <w:tab w:leader="none" w:pos="567" w:val="left"/>
          <w:tab w:leader="none" w:pos="1436" w:val="left"/>
          <w:tab w:leader="none" w:pos="5812" w:val="left"/>
          <w:tab w:leader="none" w:pos="8505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ИЗОБРАЗИТЕЛЬНОЕ ИСКУССТВО.</w:t>
      </w:r>
    </w:p>
    <w:p w14:paraId="4D010000">
      <w:pPr>
        <w:widowControl w:val="0"/>
        <w:tabs>
          <w:tab w:leader="none" w:pos="567" w:val="left"/>
        </w:tabs>
        <w:ind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>2 КЛАСС</w:t>
      </w:r>
      <w:r>
        <w:rPr>
          <w:b w:val="1"/>
          <w:sz w:val="24"/>
        </w:rPr>
        <w:t xml:space="preserve"> – 35</w:t>
      </w:r>
      <w:r>
        <w:rPr>
          <w:b w:val="1"/>
          <w:sz w:val="24"/>
        </w:rPr>
        <w:t xml:space="preserve"> ч.</w:t>
      </w:r>
    </w:p>
    <w:p w14:paraId="4E010000">
      <w:pPr>
        <w:widowControl w:val="0"/>
        <w:tabs>
          <w:tab w:leader="none" w:pos="567" w:val="left"/>
        </w:tabs>
        <w:ind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 xml:space="preserve">Рисунок. </w:t>
      </w:r>
    </w:p>
    <w:p w14:paraId="4F010000">
      <w:pPr>
        <w:widowControl w:val="0"/>
        <w:tabs>
          <w:tab w:leader="none" w:pos="0" w:val="left"/>
        </w:tabs>
        <w:ind/>
        <w:contextualSpacing w:val="1"/>
        <w:jc w:val="both"/>
        <w:rPr>
          <w:spacing w:val="2"/>
          <w:sz w:val="24"/>
        </w:rPr>
      </w:pPr>
      <w:r>
        <w:rPr>
          <w:sz w:val="24"/>
        </w:rPr>
        <w:t xml:space="preserve"> Роль рисунка в искусстве: основная и вспомогательная. Красота и разнообразие </w:t>
      </w:r>
      <w:r>
        <w:rPr>
          <w:spacing w:val="2"/>
          <w:sz w:val="24"/>
        </w:rPr>
        <w:t xml:space="preserve">природы, человека, зданий, предметов, выраженные средствами рисунка. </w:t>
      </w:r>
    </w:p>
    <w:p w14:paraId="50010000">
      <w:pPr>
        <w:widowControl w:val="0"/>
        <w:tabs>
          <w:tab w:leader="none" w:pos="0" w:val="left"/>
        </w:tabs>
        <w:ind/>
        <w:contextualSpacing w:val="1"/>
        <w:jc w:val="both"/>
        <w:rPr>
          <w:sz w:val="24"/>
        </w:rPr>
      </w:pPr>
      <w:r>
        <w:rPr>
          <w:spacing w:val="2"/>
          <w:sz w:val="24"/>
        </w:rPr>
        <w:t xml:space="preserve">Изображение деревьев, птиц, животных: </w:t>
      </w:r>
      <w:r>
        <w:rPr>
          <w:sz w:val="24"/>
        </w:rPr>
        <w:t>общие и характерные черты.</w:t>
      </w:r>
    </w:p>
    <w:p w14:paraId="51010000">
      <w:pPr>
        <w:widowControl w:val="0"/>
        <w:tabs>
          <w:tab w:leader="none" w:pos="0" w:val="left"/>
        </w:tabs>
        <w:ind/>
        <w:contextualSpacing w:val="1"/>
        <w:jc w:val="both"/>
        <w:rPr>
          <w:b w:val="1"/>
          <w:spacing w:val="2"/>
          <w:sz w:val="24"/>
        </w:rPr>
      </w:pPr>
      <w:r>
        <w:rPr>
          <w:b w:val="1"/>
          <w:spacing w:val="2"/>
          <w:sz w:val="24"/>
        </w:rPr>
        <w:t xml:space="preserve">Живопись. </w:t>
      </w:r>
    </w:p>
    <w:p w14:paraId="52010000">
      <w:pPr>
        <w:widowControl w:val="0"/>
        <w:tabs>
          <w:tab w:leader="none" w:pos="0" w:val="left"/>
        </w:tabs>
        <w:ind/>
        <w:contextualSpacing w:val="1"/>
        <w:jc w:val="both"/>
        <w:rPr>
          <w:sz w:val="24"/>
        </w:rPr>
      </w:pPr>
      <w:r>
        <w:rPr>
          <w:spacing w:val="2"/>
          <w:sz w:val="24"/>
        </w:rPr>
        <w:t xml:space="preserve">Живописные материалы. Красота и разнообразие природы, человека, зданий, предметов, выраженные </w:t>
      </w:r>
      <w:r>
        <w:rPr>
          <w:sz w:val="24"/>
        </w:rPr>
        <w:t xml:space="preserve">средствами живописи. Цвет основа языка живописи. </w:t>
      </w:r>
      <w:r>
        <w:rPr>
          <w:spacing w:val="2"/>
          <w:sz w:val="24"/>
        </w:rPr>
        <w:t xml:space="preserve">выразительности для создания живописного образа в соответствии с поставленными </w:t>
      </w:r>
      <w:r>
        <w:rPr>
          <w:sz w:val="24"/>
        </w:rPr>
        <w:t xml:space="preserve">задачами. </w:t>
      </w:r>
    </w:p>
    <w:p w14:paraId="53010000">
      <w:pPr>
        <w:widowControl w:val="0"/>
        <w:tabs>
          <w:tab w:leader="none" w:pos="567" w:val="left"/>
        </w:tabs>
        <w:ind/>
        <w:contextualSpacing w:val="1"/>
        <w:jc w:val="both"/>
        <w:rPr>
          <w:b w:val="1"/>
          <w:spacing w:val="2"/>
          <w:sz w:val="24"/>
        </w:rPr>
      </w:pPr>
      <w:r>
        <w:rPr>
          <w:b w:val="1"/>
          <w:spacing w:val="2"/>
          <w:sz w:val="24"/>
        </w:rPr>
        <w:t xml:space="preserve">Скульптура. </w:t>
      </w:r>
    </w:p>
    <w:p w14:paraId="54010000">
      <w:pPr>
        <w:widowControl w:val="0"/>
        <w:tabs>
          <w:tab w:leader="none" w:pos="0" w:val="left"/>
        </w:tabs>
        <w:ind/>
        <w:contextualSpacing w:val="1"/>
        <w:jc w:val="both"/>
        <w:rPr>
          <w:sz w:val="24"/>
        </w:rPr>
      </w:pPr>
      <w:r>
        <w:rPr>
          <w:spacing w:val="2"/>
          <w:sz w:val="24"/>
        </w:rPr>
        <w:t xml:space="preserve">Материалы скульптуры и их роль в создании выразительного образа. Элементарные приемы работы </w:t>
      </w:r>
      <w:r>
        <w:rPr>
          <w:sz w:val="24"/>
        </w:rPr>
        <w:t xml:space="preserve">с пластическими скульптурными материалами для создания </w:t>
      </w:r>
      <w:r>
        <w:rPr>
          <w:spacing w:val="2"/>
          <w:sz w:val="24"/>
        </w:rPr>
        <w:t xml:space="preserve">выразительного образа (пластилин, глина — раскатывание, </w:t>
      </w:r>
      <w:r>
        <w:rPr>
          <w:sz w:val="24"/>
        </w:rPr>
        <w:t>набор объема, вытягивание формы).</w:t>
      </w:r>
    </w:p>
    <w:p w14:paraId="55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Художественное конструирование и дизайн. </w:t>
      </w:r>
    </w:p>
    <w:p w14:paraId="56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sz w:val="24"/>
        </w:rPr>
        <w:t>Разнообразие материалов для художественного конструирования и моделирования (пластилин, бумага, картон и</w:t>
      </w:r>
      <w:r>
        <w:rPr>
          <w:sz w:val="24"/>
        </w:rPr>
        <w:t> </w:t>
      </w:r>
      <w:r>
        <w:rPr>
          <w:sz w:val="24"/>
        </w:rPr>
        <w:t xml:space="preserve">др.). Элементарные приемы работы с различными материалами для создания </w:t>
      </w:r>
      <w:r>
        <w:rPr>
          <w:spacing w:val="2"/>
          <w:sz w:val="24"/>
        </w:rPr>
        <w:t xml:space="preserve">выразительного образа (пластилин — раскатывание, набор </w:t>
      </w:r>
      <w:r>
        <w:rPr>
          <w:sz w:val="24"/>
        </w:rPr>
        <w:t xml:space="preserve">объема, вытягивание формы; бумага и картон — сгибание, </w:t>
      </w:r>
      <w:r>
        <w:rPr>
          <w:spacing w:val="2"/>
          <w:sz w:val="24"/>
        </w:rPr>
        <w:t xml:space="preserve">вырезание). Представление о возможностях использования </w:t>
      </w:r>
      <w:r>
        <w:rPr>
          <w:sz w:val="24"/>
        </w:rPr>
        <w:t>навыков художественного конструирования и моделирования в жизни человека.</w:t>
      </w:r>
    </w:p>
    <w:p w14:paraId="57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pacing w:val="-4"/>
          <w:sz w:val="24"/>
        </w:rPr>
        <w:t>Декоративно</w:t>
      </w:r>
      <w:r>
        <w:rPr>
          <w:b w:val="1"/>
          <w:spacing w:val="-4"/>
          <w:sz w:val="24"/>
        </w:rPr>
        <w:t xml:space="preserve">прикладное искусство. </w:t>
      </w:r>
      <w:r>
        <w:rPr>
          <w:sz w:val="24"/>
        </w:rPr>
        <w:t>Образ человека в традиционной культуре.</w:t>
      </w:r>
    </w:p>
    <w:p w14:paraId="58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Азбука искусства. Как говорит искусство?</w:t>
      </w:r>
    </w:p>
    <w:p w14:paraId="59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b w:val="1"/>
          <w:spacing w:val="-2"/>
          <w:sz w:val="24"/>
        </w:rPr>
        <w:t xml:space="preserve">Композиция. </w:t>
      </w:r>
      <w:r>
        <w:rPr>
          <w:spacing w:val="-2"/>
          <w:sz w:val="24"/>
        </w:rPr>
        <w:t>Элементарные приемы композиции на плос</w:t>
      </w:r>
      <w:r>
        <w:rPr>
          <w:spacing w:val="2"/>
          <w:sz w:val="24"/>
        </w:rPr>
        <w:t xml:space="preserve">кости и в пространстве. Понятия: горизонталь, вертикаль </w:t>
      </w:r>
      <w:r>
        <w:rPr>
          <w:sz w:val="24"/>
        </w:rPr>
        <w:t>и диагональ в построении композиции. Пропорции и перспектива.</w:t>
      </w:r>
    </w:p>
    <w:p w14:paraId="5A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>Цвет.</w:t>
      </w:r>
      <w:r>
        <w:rPr>
          <w:spacing w:val="2"/>
          <w:sz w:val="24"/>
        </w:rPr>
        <w:t xml:space="preserve">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>
        <w:rPr>
          <w:sz w:val="24"/>
        </w:rPr>
        <w:t>новами цветоведения. Передача с помощью цвета характера персонажа, его эмоционального состояния.</w:t>
      </w:r>
    </w:p>
    <w:p w14:paraId="5B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pacing w:val="2"/>
          <w:sz w:val="24"/>
        </w:rPr>
        <w:t xml:space="preserve">Линия. </w:t>
      </w:r>
      <w:r>
        <w:rPr>
          <w:spacing w:val="2"/>
          <w:sz w:val="24"/>
        </w:rPr>
        <w:t xml:space="preserve">Многообразие линий (тонкие, толстые, прямые, </w:t>
      </w:r>
      <w:r>
        <w:rPr>
          <w:sz w:val="24"/>
        </w:rPr>
        <w:t>волнистые, плавные, острые, закругленные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14:paraId="5C010000">
      <w:pPr>
        <w:widowControl w:val="0"/>
        <w:tabs>
          <w:tab w:leader="none" w:pos="567" w:val="left"/>
        </w:tabs>
        <w:ind/>
        <w:jc w:val="both"/>
        <w:rPr>
          <w:spacing w:val="2"/>
          <w:sz w:val="24"/>
        </w:rPr>
      </w:pPr>
      <w:r>
        <w:rPr>
          <w:b w:val="1"/>
          <w:sz w:val="24"/>
        </w:rPr>
        <w:t>Форма.</w:t>
      </w:r>
      <w:r>
        <w:rPr>
          <w:sz w:val="24"/>
        </w:rPr>
        <w:t xml:space="preserve"> Простые геометрические формы. Природные формы. Силуэт</w:t>
      </w:r>
    </w:p>
    <w:p w14:paraId="5D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pacing w:val="2"/>
          <w:sz w:val="24"/>
        </w:rPr>
        <w:t xml:space="preserve">Объем. </w:t>
      </w:r>
      <w:r>
        <w:rPr>
          <w:spacing w:val="2"/>
          <w:sz w:val="24"/>
        </w:rPr>
        <w:t xml:space="preserve">Объем в пространстве и объем на плоскости. </w:t>
      </w:r>
      <w:r>
        <w:rPr>
          <w:sz w:val="24"/>
        </w:rPr>
        <w:t>Способы передачи объема. Выразительность объемных композиций.</w:t>
      </w:r>
    </w:p>
    <w:p w14:paraId="5E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b w:val="1"/>
          <w:spacing w:val="2"/>
          <w:sz w:val="24"/>
        </w:rPr>
        <w:t xml:space="preserve">Ритм. </w:t>
      </w:r>
    </w:p>
    <w:p w14:paraId="5F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sz w:val="24"/>
        </w:rPr>
        <w:t xml:space="preserve">Ритм. Ритм линий, пятен, цвета. </w:t>
      </w:r>
    </w:p>
    <w:p w14:paraId="60010000">
      <w:pPr>
        <w:widowControl w:val="0"/>
        <w:tabs>
          <w:tab w:leader="none" w:pos="567" w:val="left"/>
        </w:tabs>
        <w:ind/>
        <w:jc w:val="both"/>
        <w:rPr>
          <w:b w:val="1"/>
          <w:spacing w:val="-2"/>
          <w:sz w:val="24"/>
        </w:rPr>
      </w:pPr>
      <w:r>
        <w:rPr>
          <w:b w:val="1"/>
          <w:spacing w:val="-2"/>
          <w:sz w:val="24"/>
        </w:rPr>
        <w:t>Значимые темы искусства. О чем говорит искусство?</w:t>
      </w:r>
    </w:p>
    <w:p w14:paraId="61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Пейзажи разных географических широт. Использование различных </w:t>
      </w:r>
      <w:r>
        <w:rPr>
          <w:spacing w:val="2"/>
          <w:sz w:val="24"/>
        </w:rPr>
        <w:t xml:space="preserve">художественных материалов и средств для создания выразительных образов природы. Постройки в природе: птичьи </w:t>
      </w:r>
      <w:r>
        <w:rPr>
          <w:sz w:val="24"/>
        </w:rPr>
        <w:t>черепахи,</w:t>
      </w:r>
      <w:r>
        <w:rPr>
          <w:sz w:val="24"/>
        </w:rPr>
        <w:t> </w:t>
      </w:r>
      <w:r>
        <w:rPr>
          <w:sz w:val="24"/>
        </w:rPr>
        <w:t>гнезда, норы, ульи, панцирь. домик улитки и т.д</w:t>
      </w:r>
    </w:p>
    <w:p w14:paraId="62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b w:val="1"/>
          <w:sz w:val="24"/>
        </w:rPr>
        <w:t xml:space="preserve">Родина моя — Россия. </w:t>
      </w:r>
    </w:p>
    <w:p w14:paraId="63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spacing w:val="2"/>
          <w:sz w:val="24"/>
        </w:rPr>
        <w:t xml:space="preserve">Пейзажи </w:t>
      </w:r>
      <w:r>
        <w:rPr>
          <w:sz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</w:t>
      </w:r>
    </w:p>
    <w:p w14:paraId="64010000">
      <w:pPr>
        <w:widowControl w:val="0"/>
        <w:tabs>
          <w:tab w:leader="none" w:pos="567" w:val="left"/>
        </w:tabs>
        <w:ind/>
        <w:contextualSpacing w:val="1"/>
        <w:jc w:val="both"/>
        <w:rPr>
          <w:b w:val="1"/>
          <w:sz w:val="24"/>
        </w:rPr>
      </w:pPr>
      <w:r>
        <w:rPr>
          <w:b w:val="1"/>
          <w:sz w:val="24"/>
        </w:rPr>
        <w:t xml:space="preserve">Искусство дарит людям красоту. </w:t>
      </w:r>
    </w:p>
    <w:p w14:paraId="65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sz w:val="24"/>
        </w:rPr>
        <w:t>Искусство вокруг нас сегодня. Использование различных художественных матери</w:t>
      </w:r>
      <w:r>
        <w:rPr>
          <w:spacing w:val="2"/>
          <w:sz w:val="24"/>
        </w:rPr>
        <w:t xml:space="preserve">алов и средств для создания проектов красивых, удобных </w:t>
      </w:r>
      <w:r>
        <w:rPr>
          <w:sz w:val="24"/>
        </w:rPr>
        <w:t>и выразительных предметов быта, видов транспорта. Пред</w:t>
      </w:r>
      <w:r>
        <w:rPr>
          <w:spacing w:val="2"/>
          <w:sz w:val="24"/>
        </w:rPr>
        <w:t xml:space="preserve">ставление о роли изобразительных (пластических) искусств </w:t>
      </w:r>
      <w:r>
        <w:rPr>
          <w:sz w:val="24"/>
        </w:rPr>
        <w:t>в повседневной жизни человека, в организации его матери</w:t>
      </w:r>
      <w:r>
        <w:rPr>
          <w:spacing w:val="2"/>
          <w:sz w:val="24"/>
        </w:rPr>
        <w:t>ального окружения.</w:t>
      </w:r>
    </w:p>
    <w:p w14:paraId="66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Опыт художественно</w:t>
      </w:r>
      <w:r>
        <w:rPr>
          <w:b w:val="1"/>
          <w:sz w:val="24"/>
        </w:rPr>
        <w:t>творческой деятельности</w:t>
      </w:r>
    </w:p>
    <w:p w14:paraId="67010000">
      <w:pPr>
        <w:widowControl w:val="0"/>
        <w:tabs>
          <w:tab w:leader="none" w:pos="567" w:val="left"/>
        </w:tabs>
        <w:ind/>
        <w:contextualSpacing w:val="1"/>
        <w:jc w:val="both"/>
        <w:rPr>
          <w:sz w:val="24"/>
        </w:rPr>
      </w:pPr>
      <w:r>
        <w:rPr>
          <w:spacing w:val="2"/>
          <w:sz w:val="24"/>
        </w:rPr>
        <w:t>Освоение основ рисунка, живописи, скульптуры, деко</w:t>
      </w:r>
      <w:r>
        <w:rPr>
          <w:sz w:val="24"/>
        </w:rPr>
        <w:t>ративно</w:t>
      </w:r>
      <w:r>
        <w:rPr>
          <w:sz w:val="24"/>
        </w:rPr>
        <w:t>прикладного искусства. Изображение с натуры, по памяти и воображению. Пейзаж.</w:t>
      </w:r>
    </w:p>
    <w:p w14:paraId="68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3 КЛАСС.</w:t>
      </w:r>
      <w:r>
        <w:rPr>
          <w:b w:val="1"/>
          <w:sz w:val="24"/>
        </w:rPr>
        <w:t xml:space="preserve"> – 35</w:t>
      </w:r>
      <w:r>
        <w:rPr>
          <w:b w:val="1"/>
          <w:sz w:val="24"/>
        </w:rPr>
        <w:t xml:space="preserve"> ч.</w:t>
      </w:r>
    </w:p>
    <w:p w14:paraId="69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Виды художественной деятельности</w:t>
      </w:r>
    </w:p>
    <w:p w14:paraId="6A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Восприятие произведений искусства. </w:t>
      </w:r>
      <w:r>
        <w:rPr>
          <w:sz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>
        <w:rPr>
          <w:spacing w:val="2"/>
          <w:sz w:val="24"/>
        </w:rPr>
        <w:t>ству. Фотография и произведение изобразительного искус</w:t>
      </w:r>
      <w:r>
        <w:rPr>
          <w:sz w:val="24"/>
        </w:rPr>
        <w:t>ства: сходство и различия. Человек, мир природы в реальной жизни: образ человека, природы в искусстве.</w:t>
      </w:r>
    </w:p>
    <w:p w14:paraId="6B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>Рисунок.</w:t>
      </w:r>
      <w:r>
        <w:rPr>
          <w:spacing w:val="2"/>
          <w:sz w:val="24"/>
        </w:rPr>
        <w:t xml:space="preserve"> Изображение деревьев, птиц, животных: </w:t>
      </w:r>
      <w:r>
        <w:rPr>
          <w:sz w:val="24"/>
        </w:rPr>
        <w:t>общие и характерные черты.</w:t>
      </w:r>
    </w:p>
    <w:p w14:paraId="6C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2"/>
          <w:sz w:val="24"/>
        </w:rPr>
        <w:t xml:space="preserve">Живопись. </w:t>
      </w:r>
      <w:r>
        <w:rPr>
          <w:sz w:val="24"/>
        </w:rPr>
        <w:t xml:space="preserve">Цвет основа языка живописи </w:t>
      </w:r>
      <w:r>
        <w:rPr>
          <w:spacing w:val="2"/>
          <w:sz w:val="24"/>
        </w:rPr>
        <w:t xml:space="preserve">выразительности для создания живописного образа в соответствии с поставленными </w:t>
      </w:r>
      <w:r>
        <w:rPr>
          <w:sz w:val="24"/>
        </w:rPr>
        <w:t>задачами.</w:t>
      </w:r>
    </w:p>
    <w:p w14:paraId="6D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2"/>
          <w:sz w:val="24"/>
        </w:rPr>
        <w:t xml:space="preserve">Скульптура. </w:t>
      </w:r>
      <w:r>
        <w:rPr>
          <w:spacing w:val="2"/>
          <w:sz w:val="24"/>
        </w:rPr>
        <w:t xml:space="preserve">Элементарные приемы работы </w:t>
      </w:r>
      <w:r>
        <w:rPr>
          <w:sz w:val="24"/>
        </w:rPr>
        <w:t xml:space="preserve">с пластическими скульптурными материалами для создания </w:t>
      </w:r>
      <w:r>
        <w:rPr>
          <w:spacing w:val="2"/>
          <w:sz w:val="24"/>
        </w:rPr>
        <w:t xml:space="preserve">выразительного образа (пластилин, глина — раскатывание, </w:t>
      </w:r>
      <w:r>
        <w:rPr>
          <w:sz w:val="24"/>
        </w:rPr>
        <w:t>набор объема, вытягивание формы). Объем — основа языка скульптуры.</w:t>
      </w:r>
    </w:p>
    <w:p w14:paraId="6E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 xml:space="preserve">Художественное конструирование и дизайн. </w:t>
      </w:r>
    </w:p>
    <w:p w14:paraId="6F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sz w:val="24"/>
        </w:rPr>
        <w:t>Художественное конструирование и дизайн.</w:t>
      </w:r>
      <w:r>
        <w:rPr>
          <w:sz w:val="24"/>
        </w:rPr>
        <w:t>Разнообразие материалов для художественного конструирования и моделирования (пластилин, бумага, картон и</w:t>
      </w:r>
      <w:r>
        <w:rPr>
          <w:sz w:val="24"/>
        </w:rPr>
        <w:t> </w:t>
      </w:r>
      <w:r>
        <w:rPr>
          <w:sz w:val="24"/>
        </w:rPr>
        <w:t xml:space="preserve">др.). Элементарные приемы работы с различными материалами для создания </w:t>
      </w:r>
      <w:r>
        <w:rPr>
          <w:spacing w:val="2"/>
          <w:sz w:val="24"/>
        </w:rPr>
        <w:t xml:space="preserve">выразительного образа (пластилин — раскатывание, набор </w:t>
      </w:r>
      <w:r>
        <w:rPr>
          <w:sz w:val="24"/>
        </w:rPr>
        <w:t xml:space="preserve">объема, вытягивание формы; бумага и картон — сгибание, </w:t>
      </w:r>
      <w:r>
        <w:rPr>
          <w:spacing w:val="2"/>
          <w:sz w:val="24"/>
        </w:rPr>
        <w:t>вырезание).</w:t>
      </w:r>
    </w:p>
    <w:p w14:paraId="70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-4"/>
          <w:sz w:val="24"/>
        </w:rPr>
        <w:t>Декоративно</w:t>
      </w:r>
      <w:r>
        <w:rPr>
          <w:b w:val="1"/>
          <w:spacing w:val="-4"/>
          <w:sz w:val="24"/>
        </w:rPr>
        <w:t>прикладноеискусство</w:t>
      </w:r>
      <w:r>
        <w:rPr>
          <w:sz w:val="24"/>
        </w:rPr>
        <w:t>..</w:t>
      </w:r>
    </w:p>
    <w:p w14:paraId="71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 Представления народа о мужской </w:t>
      </w:r>
      <w:r>
        <w:rPr>
          <w:spacing w:val="2"/>
          <w:sz w:val="24"/>
        </w:rPr>
        <w:t>и женской красоте, отраженные в изобразительном искус</w:t>
      </w:r>
      <w:r>
        <w:rPr>
          <w:sz w:val="24"/>
        </w:rPr>
        <w:t>стве, сказках, песнях.  Сказочные образы в народной культуре и декоративно</w:t>
      </w:r>
      <w:r>
        <w:rPr>
          <w:sz w:val="24"/>
        </w:rPr>
        <w:t>прикладном искусстве. Образ человека в традиционной культуре</w:t>
      </w:r>
    </w:p>
    <w:p w14:paraId="72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Азбука искусства. Как говорит искусство?</w:t>
      </w:r>
    </w:p>
    <w:p w14:paraId="73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-2"/>
          <w:sz w:val="24"/>
        </w:rPr>
        <w:t xml:space="preserve">Композиция. </w:t>
      </w:r>
      <w:r>
        <w:rPr>
          <w:sz w:val="24"/>
        </w:rPr>
        <w:t xml:space="preserve"> Пропорции и перспектива. Понятия: линия горизонта, ближе — больше, дальше — меньше, загораживания. Роль контраста в композиции: низкое и высокое, большое и маленькое, тонкое, толстое, темное и светлое, спокойное и динамичное и центр и д. т .</w:t>
      </w:r>
    </w:p>
    <w:p w14:paraId="74010000">
      <w:pPr>
        <w:tabs>
          <w:tab w:leader="none" w:pos="567" w:val="left"/>
        </w:tabs>
        <w:ind/>
        <w:jc w:val="both"/>
        <w:rPr>
          <w:spacing w:val="2"/>
          <w:sz w:val="24"/>
        </w:rPr>
      </w:pPr>
      <w:r>
        <w:rPr>
          <w:b w:val="1"/>
          <w:sz w:val="24"/>
        </w:rPr>
        <w:t>Цвет.</w:t>
      </w:r>
    </w:p>
    <w:p w14:paraId="75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sz w:val="24"/>
        </w:rPr>
        <w:t xml:space="preserve">Цвет. </w:t>
      </w:r>
      <w:r>
        <w:rPr>
          <w:spacing w:val="2"/>
          <w:sz w:val="24"/>
        </w:rPr>
        <w:t>Эмоциональные возможности цвета. Практическое овладение ос</w:t>
      </w:r>
      <w:r>
        <w:rPr>
          <w:sz w:val="24"/>
        </w:rPr>
        <w:t>новами цветоведения. Передача с помощью цвета характера персонажа, его эмоционального состояния.</w:t>
      </w:r>
    </w:p>
    <w:p w14:paraId="76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Форма. </w:t>
      </w:r>
    </w:p>
    <w:p w14:paraId="77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sz w:val="24"/>
        </w:rPr>
        <w:t xml:space="preserve"> Простые геометрические формы. Природные формы. </w:t>
      </w:r>
    </w:p>
    <w:p w14:paraId="78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pacing w:val="2"/>
          <w:sz w:val="24"/>
        </w:rPr>
        <w:t xml:space="preserve">Объем. </w:t>
      </w:r>
      <w:r>
        <w:rPr>
          <w:spacing w:val="2"/>
          <w:sz w:val="24"/>
        </w:rPr>
        <w:t xml:space="preserve">Объем в пространстве и объем на плоскости. </w:t>
      </w:r>
      <w:r>
        <w:rPr>
          <w:sz w:val="24"/>
        </w:rPr>
        <w:t>Способы передачи объема. Выразительность объемных композиций.</w:t>
      </w:r>
    </w:p>
    <w:p w14:paraId="79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2"/>
          <w:sz w:val="24"/>
        </w:rPr>
        <w:t>Ритм.</w:t>
      </w:r>
      <w:r>
        <w:rPr>
          <w:sz w:val="24"/>
        </w:rPr>
        <w:t xml:space="preserve"> Роль ритма в эмоциональном звучании композиции в живописи и рисунке. Передача движения в композиции с помощью ритма элементов. </w:t>
      </w:r>
    </w:p>
    <w:p w14:paraId="7A010000">
      <w:pPr>
        <w:tabs>
          <w:tab w:leader="none" w:pos="567" w:val="left"/>
        </w:tabs>
        <w:ind/>
        <w:jc w:val="both"/>
        <w:rPr>
          <w:b w:val="1"/>
          <w:spacing w:val="-2"/>
          <w:sz w:val="24"/>
        </w:rPr>
      </w:pPr>
      <w:r>
        <w:rPr>
          <w:b w:val="1"/>
          <w:spacing w:val="-2"/>
          <w:sz w:val="24"/>
        </w:rPr>
        <w:t>Значимые темы искусства. О чем говорит искусство?</w:t>
      </w:r>
    </w:p>
    <w:p w14:paraId="7B010000">
      <w:pPr>
        <w:tabs>
          <w:tab w:leader="none" w:pos="567" w:val="left"/>
        </w:tabs>
        <w:ind/>
        <w:jc w:val="both"/>
        <w:rPr>
          <w:spacing w:val="-2"/>
          <w:sz w:val="24"/>
        </w:rPr>
      </w:pPr>
      <w:r>
        <w:rPr>
          <w:spacing w:val="2"/>
          <w:sz w:val="24"/>
        </w:rPr>
        <w:t>Восприятие и эмоциональная оценка шедевров русского</w:t>
      </w:r>
      <w:r>
        <w:rPr>
          <w:spacing w:val="2"/>
          <w:sz w:val="24"/>
        </w:rPr>
        <w:br/>
      </w:r>
      <w:r>
        <w:rPr>
          <w:spacing w:val="-2"/>
          <w:sz w:val="24"/>
        </w:rPr>
        <w:t xml:space="preserve">и зарубежного искусства, изображающих природу. Общность </w:t>
      </w:r>
      <w:r>
        <w:rPr>
          <w:spacing w:val="-3"/>
          <w:sz w:val="24"/>
        </w:rPr>
        <w:t>тематики, передаваемых чувств, отношения к природе в произ</w:t>
      </w:r>
      <w:r>
        <w:rPr>
          <w:spacing w:val="-2"/>
          <w:sz w:val="24"/>
        </w:rPr>
        <w:t>ведениях авторов — представителей разных культур, народов, стран (например, А.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К.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Саврасов, И.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И.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Левитан, И.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И.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Шишкин, Н.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К.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Рерих, К.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Моне, П.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Сезанн, В.</w:t>
      </w:r>
      <w:r>
        <w:rPr>
          <w:spacing w:val="-2"/>
          <w:sz w:val="24"/>
        </w:rPr>
        <w:t> </w:t>
      </w:r>
      <w:r>
        <w:rPr>
          <w:spacing w:val="-2"/>
          <w:sz w:val="24"/>
        </w:rPr>
        <w:t>Ван Гог и</w:t>
      </w:r>
      <w:r>
        <w:rPr>
          <w:spacing w:val="-2"/>
          <w:sz w:val="24"/>
        </w:rPr>
        <w:t> </w:t>
      </w:r>
      <w:r>
        <w:rPr>
          <w:spacing w:val="-2"/>
          <w:sz w:val="24"/>
        </w:rPr>
        <w:t xml:space="preserve">др.).  </w:t>
      </w:r>
    </w:p>
    <w:p w14:paraId="7C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 xml:space="preserve">Родина моя — Россия. </w:t>
      </w:r>
    </w:p>
    <w:p w14:paraId="7D010000">
      <w:pPr>
        <w:tabs>
          <w:tab w:leader="none" w:pos="567" w:val="left"/>
        </w:tabs>
        <w:ind/>
        <w:jc w:val="both"/>
        <w:rPr>
          <w:spacing w:val="-2"/>
          <w:sz w:val="24"/>
        </w:rPr>
      </w:pPr>
      <w:r>
        <w:rPr>
          <w:sz w:val="24"/>
        </w:rPr>
        <w:t xml:space="preserve">Родина моя — Россия. </w:t>
      </w:r>
      <w:r>
        <w:rPr>
          <w:sz w:val="24"/>
        </w:rPr>
        <w:t>Связь изобразительного искусства с музыкой, песней, танцами, былинами, сказаниями, сказками. Образ человека в традиционной культуре.</w:t>
      </w:r>
    </w:p>
    <w:p w14:paraId="7E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 xml:space="preserve">Искусство дарит людям красоту. </w:t>
      </w:r>
    </w:p>
    <w:p w14:paraId="7F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Искусство дарит людям красоту. </w:t>
      </w:r>
      <w:r>
        <w:rPr>
          <w:spacing w:val="2"/>
          <w:sz w:val="24"/>
        </w:rPr>
        <w:t xml:space="preserve">Отражение в пластических искусствах </w:t>
      </w:r>
      <w:r>
        <w:rPr>
          <w:sz w:val="24"/>
        </w:rPr>
        <w:t xml:space="preserve">природных, географических условий, традиций, религиозных </w:t>
      </w:r>
      <w:r>
        <w:rPr>
          <w:spacing w:val="2"/>
          <w:sz w:val="24"/>
        </w:rPr>
        <w:t xml:space="preserve">верований разных народов (на примере изобразительного </w:t>
      </w:r>
      <w:r>
        <w:rPr>
          <w:spacing w:val="-2"/>
          <w:sz w:val="24"/>
        </w:rPr>
        <w:t>и декоративно</w:t>
      </w:r>
      <w:r>
        <w:rPr>
          <w:spacing w:val="-2"/>
          <w:sz w:val="24"/>
        </w:rPr>
        <w:t>прикладного искусства народов России).</w:t>
      </w:r>
    </w:p>
    <w:p w14:paraId="80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Опыт художественно</w:t>
      </w:r>
      <w:r>
        <w:rPr>
          <w:b w:val="1"/>
          <w:sz w:val="24"/>
        </w:rPr>
        <w:t>творческой деятельности.</w:t>
      </w:r>
    </w:p>
    <w:p w14:paraId="81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pacing w:val="2"/>
          <w:sz w:val="24"/>
        </w:rPr>
        <w:t>Выбор и применение выразительных средств для реали</w:t>
      </w:r>
      <w:r>
        <w:rPr>
          <w:sz w:val="24"/>
        </w:rPr>
        <w:t>зации собственного замысла в рисунке, живописи, аппликации, скульптуре, художественном конструировании.</w:t>
      </w:r>
    </w:p>
    <w:p w14:paraId="82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Передача настроения в творческой работе с помощью цвета, </w:t>
      </w:r>
      <w:r>
        <w:rPr>
          <w:sz w:val="24"/>
        </w:rPr>
        <w:t>тона</w:t>
      </w:r>
      <w:r>
        <w:rPr>
          <w:sz w:val="24"/>
        </w:rPr>
        <w:t xml:space="preserve">, композиции, пространства, линии, штриха, пятна, объема, </w:t>
      </w:r>
      <w:r>
        <w:rPr>
          <w:sz w:val="24"/>
        </w:rPr>
        <w:t>фактуры материала</w:t>
      </w:r>
      <w:r>
        <w:rPr>
          <w:sz w:val="24"/>
        </w:rPr>
        <w:t>.</w:t>
      </w:r>
    </w:p>
    <w:p w14:paraId="83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4 КЛАСС</w:t>
      </w:r>
      <w:r>
        <w:rPr>
          <w:b w:val="1"/>
          <w:sz w:val="24"/>
        </w:rPr>
        <w:t xml:space="preserve"> - 35</w:t>
      </w:r>
      <w:r>
        <w:rPr>
          <w:b w:val="1"/>
          <w:sz w:val="24"/>
        </w:rPr>
        <w:t xml:space="preserve"> ч </w:t>
      </w:r>
      <w:r>
        <w:rPr>
          <w:b w:val="1"/>
          <w:sz w:val="24"/>
        </w:rPr>
        <w:t>.</w:t>
      </w:r>
    </w:p>
    <w:p w14:paraId="84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Виды художественной деятельности</w:t>
      </w:r>
    </w:p>
    <w:p w14:paraId="85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Восприятие произведений искусства</w:t>
      </w:r>
    </w:p>
    <w:p w14:paraId="86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Представления </w:t>
      </w:r>
      <w:r>
        <w:rPr>
          <w:spacing w:val="2"/>
          <w:sz w:val="24"/>
        </w:rPr>
        <w:t>о богатстве и разнообразии художественной культуры (на примере культуры народов России). Выдающиеся предста</w:t>
      </w:r>
      <w:r>
        <w:rPr>
          <w:sz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>
        <w:rPr>
          <w:spacing w:val="2"/>
          <w:sz w:val="24"/>
        </w:rPr>
        <w:t xml:space="preserve">циональная оценка шедевров национального, российского </w:t>
      </w:r>
      <w:r>
        <w:rPr>
          <w:sz w:val="24"/>
        </w:rPr>
        <w:t>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14:paraId="87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Рисунок. </w:t>
      </w:r>
      <w:r>
        <w:rPr>
          <w:sz w:val="24"/>
        </w:rPr>
        <w:t>Рисунок.</w:t>
      </w:r>
      <w:r>
        <w:rPr>
          <w:spacing w:val="2"/>
          <w:sz w:val="24"/>
        </w:rPr>
        <w:t xml:space="preserve"> Изображение деревьев, птиц, животных: </w:t>
      </w:r>
      <w:r>
        <w:rPr>
          <w:sz w:val="24"/>
        </w:rPr>
        <w:t>общие и характерные черты.</w:t>
      </w:r>
    </w:p>
    <w:p w14:paraId="88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Живопись.</w:t>
      </w:r>
      <w:r>
        <w:rPr>
          <w:sz w:val="24"/>
        </w:rPr>
        <w:t xml:space="preserve">Живопись. </w:t>
      </w:r>
      <w:r>
        <w:rPr>
          <w:spacing w:val="2"/>
          <w:sz w:val="24"/>
        </w:rPr>
        <w:t xml:space="preserve">Выбор средств  художественной  выразительности для создания живописного образа в соответствии с поставленными </w:t>
      </w:r>
      <w:r>
        <w:rPr>
          <w:sz w:val="24"/>
        </w:rPr>
        <w:t>задачами. Образы природы и человека в живописи.</w:t>
      </w:r>
    </w:p>
    <w:p w14:paraId="89010000">
      <w:pPr>
        <w:tabs>
          <w:tab w:leader="none" w:pos="567" w:val="left"/>
        </w:tabs>
        <w:ind/>
        <w:jc w:val="both"/>
        <w:rPr>
          <w:spacing w:val="2"/>
          <w:sz w:val="24"/>
        </w:rPr>
      </w:pPr>
      <w:r>
        <w:rPr>
          <w:b w:val="1"/>
          <w:spacing w:val="2"/>
          <w:sz w:val="24"/>
        </w:rPr>
        <w:t>Скульптура.</w:t>
      </w:r>
    </w:p>
    <w:p w14:paraId="8A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>Художественное конструирование и дизайн.</w:t>
      </w:r>
      <w:r>
        <w:rPr>
          <w:spacing w:val="2"/>
          <w:sz w:val="24"/>
        </w:rPr>
        <w:t xml:space="preserve">Представление о возможностях использования </w:t>
      </w:r>
      <w:r>
        <w:rPr>
          <w:sz w:val="24"/>
        </w:rPr>
        <w:t>навыков художественного конструирования и моделирования в жизни человека.</w:t>
      </w:r>
    </w:p>
    <w:p w14:paraId="8B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-4"/>
          <w:sz w:val="24"/>
        </w:rPr>
        <w:t>Декоративно</w:t>
      </w:r>
      <w:r>
        <w:rPr>
          <w:b w:val="1"/>
          <w:spacing w:val="-4"/>
          <w:sz w:val="24"/>
        </w:rPr>
        <w:t>прикладное искусство</w:t>
      </w:r>
      <w:r>
        <w:rPr>
          <w:spacing w:val="-4"/>
          <w:sz w:val="24"/>
        </w:rPr>
        <w:t>.</w:t>
      </w:r>
      <w:r>
        <w:rPr>
          <w:sz w:val="24"/>
        </w:rPr>
        <w:t xml:space="preserve"> Сказочные образы в народной культуре и декоративно</w:t>
      </w:r>
      <w:r>
        <w:rPr>
          <w:sz w:val="24"/>
        </w:rPr>
        <w:t xml:space="preserve">прикладном искусстве. Разнообразие форм </w:t>
      </w:r>
      <w:r>
        <w:rPr>
          <w:spacing w:val="2"/>
          <w:sz w:val="24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>
        <w:rPr>
          <w:sz w:val="24"/>
        </w:rPr>
        <w:t>деревьев, морозные узоры на д.). Ознакомление с произведениями народных художественных</w:t>
      </w:r>
      <w:r>
        <w:rPr>
          <w:sz w:val="24"/>
        </w:rPr>
        <w:t> </w:t>
      </w:r>
      <w:r>
        <w:rPr>
          <w:sz w:val="24"/>
        </w:rPr>
        <w:t>т.</w:t>
      </w:r>
      <w:r>
        <w:rPr>
          <w:sz w:val="24"/>
        </w:rPr>
        <w:t> </w:t>
      </w:r>
      <w:r>
        <w:rPr>
          <w:sz w:val="24"/>
        </w:rPr>
        <w:t>стекле и промыслов в России (с учетом местных условий).</w:t>
      </w:r>
    </w:p>
    <w:p w14:paraId="8C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Азбука искусства.</w:t>
      </w:r>
    </w:p>
    <w:p w14:paraId="8D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pacing w:val="-2"/>
          <w:sz w:val="24"/>
        </w:rPr>
        <w:t>Композиция.</w:t>
      </w:r>
      <w:r>
        <w:rPr>
          <w:sz w:val="24"/>
        </w:rPr>
        <w:t xml:space="preserve"> Роль контраста в композиции: низкое и высокое, большое и маленькое, тонкое и д.т.  Главное и второстепенное в композиции.  Симметрия и асимметрия.</w:t>
      </w:r>
    </w:p>
    <w:p w14:paraId="8E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b w:val="1"/>
          <w:sz w:val="24"/>
        </w:rPr>
        <w:t>Цвет</w:t>
      </w:r>
      <w:r>
        <w:rPr>
          <w:sz w:val="24"/>
        </w:rPr>
        <w:t xml:space="preserve">. Цвет. </w:t>
      </w:r>
      <w:r>
        <w:rPr>
          <w:spacing w:val="2"/>
          <w:sz w:val="24"/>
        </w:rPr>
        <w:t>Практическое овладение ос</w:t>
      </w:r>
      <w:r>
        <w:rPr>
          <w:sz w:val="24"/>
        </w:rPr>
        <w:t>новами цветоведения. Передача с помощью цвета характера персонажа, его эмоционального состояния.</w:t>
      </w:r>
    </w:p>
    <w:p w14:paraId="8F010000">
      <w:pPr>
        <w:tabs>
          <w:tab w:leader="none" w:pos="567" w:val="left"/>
        </w:tabs>
        <w:ind/>
        <w:jc w:val="both"/>
        <w:rPr>
          <w:spacing w:val="2"/>
          <w:sz w:val="24"/>
        </w:rPr>
      </w:pPr>
      <w:r>
        <w:rPr>
          <w:b w:val="1"/>
          <w:spacing w:val="2"/>
          <w:sz w:val="24"/>
        </w:rPr>
        <w:t>Линия</w:t>
      </w:r>
      <w:r>
        <w:rPr>
          <w:spacing w:val="2"/>
          <w:sz w:val="24"/>
        </w:rPr>
        <w:t xml:space="preserve">. </w:t>
      </w:r>
      <w:r>
        <w:rPr>
          <w:sz w:val="24"/>
        </w:rPr>
        <w:t>Линия, штрих, пятно и художественный образ. Передача с помощью линии эмоционального состояния природы, человека, животного.</w:t>
      </w:r>
    </w:p>
    <w:p w14:paraId="90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 xml:space="preserve">Форма. </w:t>
      </w:r>
      <w:r>
        <w:rPr>
          <w:spacing w:val="2"/>
          <w:sz w:val="24"/>
        </w:rPr>
        <w:t>Трансформация форм. Влияние формы предмета на пред</w:t>
      </w:r>
      <w:r>
        <w:rPr>
          <w:sz w:val="24"/>
        </w:rPr>
        <w:t>ставление о его характере. Силуэт.</w:t>
      </w:r>
    </w:p>
    <w:p w14:paraId="91010000">
      <w:pPr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Объем.</w:t>
      </w:r>
      <w:r>
        <w:rPr>
          <w:spacing w:val="2"/>
          <w:sz w:val="24"/>
        </w:rPr>
        <w:t>Объем. Объем в пространстве и объем на плоскости.</w:t>
      </w:r>
      <w:r>
        <w:rPr>
          <w:sz w:val="24"/>
        </w:rPr>
        <w:t xml:space="preserve"> Способы передачи объема. Выразительность объемных композиций.</w:t>
      </w:r>
    </w:p>
    <w:p w14:paraId="92010000">
      <w:pPr>
        <w:widowControl w:val="0"/>
        <w:tabs>
          <w:tab w:leader="none" w:pos="567" w:val="left"/>
        </w:tabs>
        <w:ind/>
        <w:jc w:val="both"/>
        <w:rPr>
          <w:b w:val="1"/>
          <w:sz w:val="24"/>
        </w:rPr>
      </w:pPr>
      <w:r>
        <w:rPr>
          <w:b w:val="1"/>
          <w:sz w:val="24"/>
        </w:rPr>
        <w:t>Ритм</w:t>
      </w:r>
      <w:r>
        <w:rPr>
          <w:b w:val="1"/>
          <w:sz w:val="24"/>
        </w:rPr>
        <w:t xml:space="preserve">. </w:t>
      </w:r>
      <w:r>
        <w:rPr>
          <w:sz w:val="24"/>
        </w:rPr>
        <w:t>Особая роль ритма в декоративно</w:t>
      </w:r>
      <w:r>
        <w:rPr>
          <w:sz w:val="24"/>
        </w:rPr>
        <w:t>прикладном искусстве.</w:t>
      </w:r>
    </w:p>
    <w:p w14:paraId="93010000">
      <w:pPr>
        <w:widowControl w:val="0"/>
        <w:tabs>
          <w:tab w:leader="none" w:pos="567" w:val="left"/>
        </w:tabs>
        <w:ind/>
        <w:jc w:val="both"/>
        <w:rPr>
          <w:spacing w:val="-2"/>
          <w:sz w:val="24"/>
        </w:rPr>
      </w:pPr>
      <w:r>
        <w:rPr>
          <w:spacing w:val="-2"/>
          <w:sz w:val="24"/>
        </w:rPr>
        <w:t>Значимые темы искусства. О чем говорит искусство?</w:t>
      </w:r>
    </w:p>
    <w:p w14:paraId="94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pacing w:val="2"/>
          <w:sz w:val="24"/>
        </w:rPr>
        <w:t xml:space="preserve">Знакомство с несколькими наиболее яркими культурами </w:t>
      </w:r>
      <w:r>
        <w:rPr>
          <w:spacing w:val="-2"/>
          <w:sz w:val="24"/>
        </w:rPr>
        <w:t xml:space="preserve">мира, представляющими разные народы и эпохи (например, </w:t>
      </w:r>
      <w:r>
        <w:rPr>
          <w:spacing w:val="-4"/>
          <w:sz w:val="24"/>
        </w:rPr>
        <w:t xml:space="preserve">Древняя Греция, средневековая Европа, Япония или Индия). </w:t>
      </w:r>
    </w:p>
    <w:p w14:paraId="95010000">
      <w:pPr>
        <w:widowControl w:val="0"/>
        <w:tabs>
          <w:tab w:leader="none" w:pos="567" w:val="left"/>
        </w:tabs>
        <w:ind/>
        <w:jc w:val="both"/>
        <w:rPr>
          <w:spacing w:val="-4"/>
          <w:sz w:val="24"/>
        </w:rPr>
      </w:pPr>
      <w:r>
        <w:rPr>
          <w:spacing w:val="-4"/>
          <w:sz w:val="24"/>
        </w:rPr>
        <w:t>Роль природных условий в характере культурных традиций разных народов мира. Образ человека в искусстве разных народов.</w:t>
      </w:r>
    </w:p>
    <w:p w14:paraId="96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>Образы архитектуры и декоративно</w:t>
      </w:r>
      <w:r>
        <w:rPr>
          <w:sz w:val="24"/>
        </w:rPr>
        <w:t>прикладного искусства.</w:t>
      </w:r>
    </w:p>
    <w:p w14:paraId="97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Родина моя — Россия. </w:t>
      </w:r>
      <w:r>
        <w:rPr>
          <w:sz w:val="24"/>
        </w:rPr>
        <w:t>Представления народа о красоте человека (внешней и духовной), отраженные в искусстве. Образ защитника Отечества.</w:t>
      </w:r>
    </w:p>
    <w:p w14:paraId="98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>Искусство дарит людям красоту.</w:t>
      </w:r>
    </w:p>
    <w:p w14:paraId="99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pacing w:val="-2"/>
          <w:sz w:val="24"/>
        </w:rPr>
        <w:t xml:space="preserve">Жанр </w:t>
      </w:r>
      <w:r>
        <w:rPr>
          <w:sz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14:paraId="9A010000">
      <w:pPr>
        <w:widowControl w:val="0"/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>Опыт художественно</w:t>
      </w:r>
      <w:r>
        <w:rPr>
          <w:sz w:val="24"/>
        </w:rPr>
        <w:t>творческой деятельности</w:t>
      </w:r>
    </w:p>
    <w:p w14:paraId="9B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pacing w:val="2"/>
          <w:sz w:val="24"/>
        </w:rPr>
        <w:t>Использование в индивидуальной и коллективной дея</w:t>
      </w:r>
      <w:r>
        <w:rPr>
          <w:sz w:val="24"/>
        </w:rPr>
        <w:t xml:space="preserve">тельности различных художественных техник и материалов: </w:t>
      </w:r>
      <w:r>
        <w:rPr>
          <w:spacing w:val="2"/>
          <w:sz w:val="24"/>
        </w:rPr>
        <w:t>коллажа</w:t>
      </w:r>
      <w:r>
        <w:rPr>
          <w:spacing w:val="2"/>
          <w:sz w:val="24"/>
        </w:rPr>
        <w:t xml:space="preserve">, </w:t>
      </w:r>
      <w:r>
        <w:rPr>
          <w:spacing w:val="2"/>
          <w:sz w:val="24"/>
        </w:rPr>
        <w:t>граттажа</w:t>
      </w:r>
      <w:r>
        <w:rPr>
          <w:spacing w:val="2"/>
          <w:sz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>
        <w:rPr>
          <w:spacing w:val="2"/>
          <w:sz w:val="24"/>
        </w:rPr>
        <w:t>пастели</w:t>
      </w:r>
      <w:r>
        <w:rPr>
          <w:spacing w:val="2"/>
          <w:sz w:val="24"/>
        </w:rPr>
        <w:t xml:space="preserve">, </w:t>
      </w:r>
      <w:r>
        <w:rPr>
          <w:spacing w:val="2"/>
          <w:sz w:val="24"/>
        </w:rPr>
        <w:t>восковых</w:t>
      </w:r>
      <w:r>
        <w:rPr>
          <w:sz w:val="24"/>
        </w:rPr>
        <w:t xml:space="preserve"> мелков</w:t>
      </w:r>
      <w:r>
        <w:rPr>
          <w:sz w:val="24"/>
        </w:rPr>
        <w:t xml:space="preserve">, </w:t>
      </w:r>
      <w:r>
        <w:rPr>
          <w:sz w:val="24"/>
        </w:rPr>
        <w:t>туши</w:t>
      </w:r>
      <w:r>
        <w:rPr>
          <w:sz w:val="24"/>
        </w:rPr>
        <w:t xml:space="preserve">, карандаша, фломастеров, </w:t>
      </w:r>
      <w:r>
        <w:rPr>
          <w:sz w:val="24"/>
        </w:rPr>
        <w:t>пластилина</w:t>
      </w:r>
      <w:r>
        <w:rPr>
          <w:sz w:val="24"/>
        </w:rPr>
        <w:t xml:space="preserve">, </w:t>
      </w:r>
      <w:r>
        <w:rPr>
          <w:sz w:val="24"/>
        </w:rPr>
        <w:t>глины</w:t>
      </w:r>
      <w:r>
        <w:rPr>
          <w:sz w:val="24"/>
        </w:rPr>
        <w:t>, подручных и природных материалов.</w:t>
      </w:r>
    </w:p>
    <w:p w14:paraId="9C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pacing w:val="-2"/>
          <w:sz w:val="24"/>
        </w:rPr>
        <w:t xml:space="preserve">Участие в обсуждении содержания и выразительных средств </w:t>
      </w:r>
      <w:r>
        <w:rPr>
          <w:sz w:val="24"/>
        </w:rPr>
        <w:t>произведений изобразительного искусства, выражение своего отношения к произведению.</w:t>
      </w:r>
    </w:p>
    <w:p w14:paraId="9D010000">
      <w:pPr>
        <w:tabs>
          <w:tab w:leader="none" w:pos="567" w:val="left"/>
        </w:tabs>
        <w:ind/>
        <w:jc w:val="both"/>
        <w:rPr>
          <w:sz w:val="24"/>
        </w:rPr>
      </w:pPr>
      <w:r>
        <w:rPr>
          <w:sz w:val="24"/>
        </w:rPr>
        <w:t xml:space="preserve">                                                       </w:t>
      </w:r>
    </w:p>
    <w:p w14:paraId="9E010000">
      <w:pPr>
        <w:tabs>
          <w:tab w:leader="none" w:pos="10575" w:val="left"/>
        </w:tabs>
        <w:spacing w:after="160" w:line="264" w:lineRule="auto"/>
        <w:ind/>
        <w:rPr>
          <w:b w:val="1"/>
          <w:sz w:val="24"/>
        </w:rPr>
      </w:pPr>
      <w:r>
        <w:rPr>
          <w:sz w:val="24"/>
        </w:rPr>
        <w:t xml:space="preserve"> </w:t>
      </w:r>
      <w:r>
        <w:rPr>
          <w:b w:val="1"/>
          <w:sz w:val="24"/>
        </w:rPr>
        <w:t xml:space="preserve">  Тематическое планирование</w:t>
      </w:r>
    </w:p>
    <w:p w14:paraId="9F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ИСКУССТВО И ТЫ. 2 класс- 35 часа</w:t>
      </w:r>
    </w:p>
    <w:p w14:paraId="A0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Как и </w:t>
      </w:r>
      <w:r>
        <w:rPr>
          <w:rFonts w:ascii="Times New Roman" w:hAnsi="Times New Roman"/>
          <w:b w:val="1"/>
          <w:i w:val="1"/>
          <w:sz w:val="24"/>
        </w:rPr>
        <w:t>чем  работают</w:t>
      </w:r>
      <w:r>
        <w:rPr>
          <w:rFonts w:ascii="Times New Roman" w:hAnsi="Times New Roman"/>
          <w:b w:val="1"/>
          <w:i w:val="1"/>
          <w:sz w:val="24"/>
        </w:rPr>
        <w:t xml:space="preserve"> художник?- 8 час.</w:t>
      </w:r>
    </w:p>
    <w:p w14:paraId="A1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Три основные краски – желтый, красный, синий.</w:t>
      </w:r>
    </w:p>
    <w:p w14:paraId="A2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Белая и чёрная краски.</w:t>
      </w:r>
    </w:p>
    <w:p w14:paraId="A3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Пастель и цветные мелки, акварель, их выразительные возможности.</w:t>
      </w:r>
    </w:p>
    <w:p w14:paraId="A4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Выразительные возможности аппликации.</w:t>
      </w:r>
    </w:p>
    <w:p w14:paraId="A5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Выразительные возможности графических материалов.</w:t>
      </w:r>
    </w:p>
    <w:p w14:paraId="A6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Выразительность материалов для работы в объеме.</w:t>
      </w:r>
    </w:p>
    <w:p w14:paraId="A7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Выразительные возможности бумаги.</w:t>
      </w:r>
    </w:p>
    <w:p w14:paraId="A8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Неожиданные материалы (обобщение темы).</w:t>
      </w:r>
    </w:p>
    <w:p w14:paraId="A9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Реальность и фантазия – 7 час. </w:t>
      </w:r>
    </w:p>
    <w:p w14:paraId="AA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Изображение и реальность.</w:t>
      </w:r>
    </w:p>
    <w:p w14:paraId="AB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Изображение и фантазия.</w:t>
      </w:r>
    </w:p>
    <w:p w14:paraId="AC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Украшение и реальность.</w:t>
      </w:r>
    </w:p>
    <w:p w14:paraId="AD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Украшение и фантазия.</w:t>
      </w:r>
    </w:p>
    <w:p w14:paraId="AE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Постройка и реальность.</w:t>
      </w:r>
    </w:p>
    <w:p w14:paraId="AF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Постройка и фантазия.</w:t>
      </w:r>
    </w:p>
    <w:p w14:paraId="B0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Братья-Мастера Изображения, украшения и Постройки всегда работают вместе </w:t>
      </w:r>
    </w:p>
    <w:p w14:paraId="B1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(обобщение темы).</w:t>
      </w:r>
    </w:p>
    <w:p w14:paraId="B2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О чём говорит искусство -11 час.</w:t>
      </w:r>
    </w:p>
    <w:p w14:paraId="B3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Изображение природы в различных состояниях.</w:t>
      </w:r>
    </w:p>
    <w:p w14:paraId="B4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Изображение характера животных.</w:t>
      </w:r>
    </w:p>
    <w:p w14:paraId="B5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анималистическими изображениями.</w:t>
      </w:r>
    </w:p>
    <w:p w14:paraId="B6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Изображение характера человека: женский образ.</w:t>
      </w:r>
    </w:p>
    <w:p w14:paraId="B7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Изображение характера человека: мужской образ.</w:t>
      </w:r>
    </w:p>
    <w:p w14:paraId="B8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Образ человека в </w:t>
      </w:r>
      <w:r>
        <w:rPr>
          <w:rFonts w:ascii="Times New Roman" w:hAnsi="Times New Roman"/>
          <w:sz w:val="24"/>
        </w:rPr>
        <w:t>скульптуре..</w:t>
      </w:r>
    </w:p>
    <w:p w14:paraId="B9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Человек и </w:t>
      </w:r>
      <w:r>
        <w:rPr>
          <w:rFonts w:ascii="Times New Roman" w:hAnsi="Times New Roman"/>
          <w:sz w:val="24"/>
        </w:rPr>
        <w:t>его  украшения</w:t>
      </w:r>
      <w:r>
        <w:rPr>
          <w:rFonts w:ascii="Times New Roman" w:hAnsi="Times New Roman"/>
          <w:sz w:val="24"/>
        </w:rPr>
        <w:t>.</w:t>
      </w:r>
    </w:p>
    <w:p w14:paraId="BA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 чём говорят украшения.</w:t>
      </w:r>
    </w:p>
    <w:p w14:paraId="BB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Образ здания.</w:t>
      </w:r>
    </w:p>
    <w:p w14:paraId="BC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Образы зданий и окружающей жизни.</w:t>
      </w:r>
    </w:p>
    <w:p w14:paraId="BD010000">
      <w:pPr>
        <w:spacing w:after="0" w:line="240" w:lineRule="auto"/>
        <w:ind w:firstLine="0"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14:paraId="BE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Как говорит искусство – 9 час.</w:t>
      </w:r>
    </w:p>
    <w:p w14:paraId="BF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Теплые и холодные цвета. Борьба теплого и холодного.</w:t>
      </w:r>
    </w:p>
    <w:p w14:paraId="C0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r>
        <w:rPr>
          <w:rFonts w:ascii="Times New Roman" w:hAnsi="Times New Roman"/>
          <w:sz w:val="24"/>
        </w:rPr>
        <w:t>Тихие  и</w:t>
      </w:r>
      <w:r>
        <w:rPr>
          <w:rFonts w:ascii="Times New Roman" w:hAnsi="Times New Roman"/>
          <w:sz w:val="24"/>
        </w:rPr>
        <w:t xml:space="preserve"> звонкие цвета.</w:t>
      </w:r>
    </w:p>
    <w:p w14:paraId="C1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Что такое ритм линий?</w:t>
      </w:r>
    </w:p>
    <w:p w14:paraId="C2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Характер линий.</w:t>
      </w:r>
    </w:p>
    <w:p w14:paraId="C3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 пятен.</w:t>
      </w:r>
    </w:p>
    <w:p w14:paraId="C4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Пропорции выражают характер.</w:t>
      </w:r>
    </w:p>
    <w:p w14:paraId="C5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Ритм линий и пятен, цвет, пропорции — средства выразительности.</w:t>
      </w:r>
    </w:p>
    <w:p w14:paraId="C6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Обобщающий урок года.</w:t>
      </w:r>
    </w:p>
    <w:p w14:paraId="C7010000">
      <w:pPr>
        <w:spacing w:after="0" w:line="240" w:lineRule="auto"/>
        <w:ind w:firstLine="720" w:left="-180"/>
        <w:jc w:val="both"/>
        <w:rPr>
          <w:rFonts w:ascii="Times New Roman" w:hAnsi="Times New Roman"/>
          <w:b w:val="1"/>
          <w:sz w:val="24"/>
        </w:rPr>
      </w:pPr>
    </w:p>
    <w:p w14:paraId="C801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C9010000">
      <w:pPr>
        <w:spacing w:after="0" w:line="240" w:lineRule="auto"/>
        <w:ind w:firstLine="720" w:left="-18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ИСКУССТВО  ВОКРУГ</w:t>
      </w:r>
      <w:r>
        <w:rPr>
          <w:rFonts w:ascii="Times New Roman" w:hAnsi="Times New Roman"/>
          <w:b w:val="1"/>
          <w:sz w:val="24"/>
        </w:rPr>
        <w:t xml:space="preserve">  НАС. 3 класс- 35 часа</w:t>
      </w:r>
    </w:p>
    <w:p w14:paraId="CA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Искусство в твоем доме – 8 час.</w:t>
      </w:r>
    </w:p>
    <w:p w14:paraId="CB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Твои игрушки.</w:t>
      </w:r>
    </w:p>
    <w:p w14:paraId="CC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Посуда у тебя дома. </w:t>
      </w:r>
    </w:p>
    <w:p w14:paraId="CD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Обои и шторы в твоем доме.</w:t>
      </w:r>
    </w:p>
    <w:p w14:paraId="CE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Мамин платок.</w:t>
      </w:r>
    </w:p>
    <w:p w14:paraId="CF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Твои книжки.</w:t>
      </w:r>
    </w:p>
    <w:p w14:paraId="D0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Открытки.</w:t>
      </w:r>
    </w:p>
    <w:p w14:paraId="D1010000">
      <w:pPr>
        <w:spacing w:after="0" w:line="240" w:lineRule="auto"/>
        <w:ind w:firstLine="720" w:left="-18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 художника для твоего дома (обобщение темы).</w:t>
      </w:r>
    </w:p>
    <w:p w14:paraId="D2010000">
      <w:pPr>
        <w:spacing w:after="0" w:line="240" w:lineRule="auto"/>
        <w:ind w:firstLine="720" w:left="-18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Искусство на улицах твоего города – 7 час.</w:t>
      </w:r>
    </w:p>
    <w:p w14:paraId="D3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Памятники архитектуры.</w:t>
      </w:r>
    </w:p>
    <w:p w14:paraId="D4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Парки, скверы, бульвары.</w:t>
      </w:r>
    </w:p>
    <w:p w14:paraId="D5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Ажурные ограды.</w:t>
      </w:r>
    </w:p>
    <w:p w14:paraId="D6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Волшебные фонари.</w:t>
      </w:r>
    </w:p>
    <w:p w14:paraId="D7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Витрины.</w:t>
      </w:r>
    </w:p>
    <w:p w14:paraId="D8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Удивительный транспорт.</w:t>
      </w:r>
    </w:p>
    <w:p w14:paraId="D9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 художника на улицах твоего города (села) (обобщение темы).</w:t>
      </w:r>
    </w:p>
    <w:p w14:paraId="DA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Художник и зрелище- 11 час.</w:t>
      </w:r>
    </w:p>
    <w:p w14:paraId="DB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Художник в цирке.</w:t>
      </w:r>
    </w:p>
    <w:p w14:paraId="DC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Художник в театре.</w:t>
      </w:r>
    </w:p>
    <w:p w14:paraId="DD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Художник-создатель сценического мира.</w:t>
      </w:r>
    </w:p>
    <w:p w14:paraId="DE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Театр кукол.</w:t>
      </w:r>
    </w:p>
    <w:p w14:paraId="DF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куклы, её конструкция и костюм.</w:t>
      </w:r>
    </w:p>
    <w:p w14:paraId="E0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Маски.</w:t>
      </w:r>
    </w:p>
    <w:p w14:paraId="E1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Условность языка масок, их декоративная выразительность.</w:t>
      </w:r>
    </w:p>
    <w:p w14:paraId="E2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Афиша и плакат.</w:t>
      </w:r>
    </w:p>
    <w:p w14:paraId="E3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Праздник в городе.</w:t>
      </w:r>
    </w:p>
    <w:p w14:paraId="E4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Элементы праздничного украшения города.</w:t>
      </w:r>
    </w:p>
    <w:p w14:paraId="E5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Школьный праздник-карнавал (обобщение темы).</w:t>
      </w:r>
    </w:p>
    <w:p w14:paraId="E6010000">
      <w:pPr>
        <w:spacing w:after="0" w:line="240" w:lineRule="auto"/>
        <w:ind w:firstLine="720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Художник и музей -9 час.</w:t>
      </w:r>
    </w:p>
    <w:p w14:paraId="E7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Музеи в жизни города.</w:t>
      </w:r>
    </w:p>
    <w:p w14:paraId="E8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Картина- особый мир. Картина-пейзаж.</w:t>
      </w:r>
    </w:p>
    <w:p w14:paraId="E9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Картина-портрет.</w:t>
      </w:r>
    </w:p>
    <w:p w14:paraId="EA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Картина-натюрморт.</w:t>
      </w:r>
    </w:p>
    <w:p w14:paraId="EB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Картины исторические и бытовые.</w:t>
      </w:r>
    </w:p>
    <w:p w14:paraId="EC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Учимся смотреть картины.</w:t>
      </w:r>
    </w:p>
    <w:p w14:paraId="ED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Скульптура в музее и на улице.</w:t>
      </w:r>
    </w:p>
    <w:p w14:paraId="EE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Художественная выставка (обобщение темы).</w:t>
      </w:r>
    </w:p>
    <w:p w14:paraId="EF01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F0010000">
      <w:pPr>
        <w:spacing w:after="0" w:line="240" w:lineRule="auto"/>
        <w:ind w:firstLine="720"/>
        <w:rPr>
          <w:rFonts w:ascii="Times New Roman" w:hAnsi="Times New Roman"/>
          <w:b w:val="1"/>
          <w:color w:val="000000"/>
          <w:sz w:val="24"/>
        </w:rPr>
      </w:pPr>
    </w:p>
    <w:p w14:paraId="F1010000">
      <w:pPr>
        <w:spacing w:after="0" w:line="240" w:lineRule="auto"/>
        <w:ind w:firstLine="72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КАЖДЫЙ НАРОД — ХУДОЖНИК (ИЗОБРАЖЕНИЕ, УКРАШЕНИЕ,</w:t>
      </w:r>
    </w:p>
    <w:p w14:paraId="F2010000">
      <w:pPr>
        <w:spacing w:after="0" w:line="240" w:lineRule="auto"/>
        <w:ind w:firstLine="72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ПОСТРОЙКА В ТВОРЧЕСТВЕ НАРОДОВ ВСЕЙ ЗЕМЛИ). 4 класс -35 часа.</w:t>
      </w:r>
    </w:p>
    <w:p w14:paraId="F3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Истоки родного искусства – 8 час.</w:t>
      </w:r>
    </w:p>
    <w:p w14:paraId="F4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Пейзаж родной земли.</w:t>
      </w:r>
    </w:p>
    <w:p w14:paraId="F5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Красота природы в произведениях русской живописи.</w:t>
      </w:r>
    </w:p>
    <w:p w14:paraId="F6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Деревня — деревянный мир.</w:t>
      </w:r>
    </w:p>
    <w:p w14:paraId="F7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Украшения избы и их значение.</w:t>
      </w:r>
    </w:p>
    <w:p w14:paraId="F8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Красота человека.</w:t>
      </w:r>
    </w:p>
    <w:p w14:paraId="F9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русского человека в произведениях художников.</w:t>
      </w:r>
    </w:p>
    <w:p w14:paraId="FA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Календарные праздники.</w:t>
      </w:r>
    </w:p>
    <w:p w14:paraId="FB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Народные праздники (обобщение темы).</w:t>
      </w:r>
    </w:p>
    <w:p w14:paraId="FC01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Древние города нашей Земли – 7 час.</w:t>
      </w:r>
    </w:p>
    <w:p w14:paraId="FD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Родной угол.</w:t>
      </w:r>
    </w:p>
    <w:p w14:paraId="FE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Древние соборы.</w:t>
      </w:r>
    </w:p>
    <w:p w14:paraId="FF01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Города Русской земли.</w:t>
      </w:r>
    </w:p>
    <w:p w14:paraId="00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Древнерусские воины-защитники.</w:t>
      </w:r>
    </w:p>
    <w:p w14:paraId="01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Новгород. Псков. Владимир и Суздаль. Москва.</w:t>
      </w:r>
    </w:p>
    <w:p w14:paraId="02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Узорочье теремов.</w:t>
      </w:r>
    </w:p>
    <w:p w14:paraId="03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Пир в теремных палатах (обобщение темы).</w:t>
      </w:r>
    </w:p>
    <w:p w14:paraId="0402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Каждый народ — художник- 11 час.</w:t>
      </w:r>
    </w:p>
    <w:p w14:paraId="05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Страна Восходящего солнца. </w:t>
      </w:r>
    </w:p>
    <w:p w14:paraId="06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художественной культуры Японии.</w:t>
      </w:r>
    </w:p>
    <w:p w14:paraId="07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женской красоты.</w:t>
      </w:r>
    </w:p>
    <w:p w14:paraId="08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Народы гор и степей.</w:t>
      </w:r>
    </w:p>
    <w:p w14:paraId="09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Юрта как произведение архитектуры.</w:t>
      </w:r>
    </w:p>
    <w:p w14:paraId="0A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в пустыне.</w:t>
      </w:r>
    </w:p>
    <w:p w14:paraId="0B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Древняя Эллада.</w:t>
      </w:r>
    </w:p>
    <w:p w14:paraId="0C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Мифологические представления Древней Греции.</w:t>
      </w:r>
    </w:p>
    <w:p w14:paraId="0D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Европейские города Средневековья</w:t>
      </w:r>
    </w:p>
    <w:p w14:paraId="0E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готического храма.</w:t>
      </w:r>
    </w:p>
    <w:p w14:paraId="0F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Многообразие художественных культур в мире (обобщение темы).</w:t>
      </w:r>
    </w:p>
    <w:p w14:paraId="10020000">
      <w:pPr>
        <w:spacing w:after="0" w:line="240" w:lineRule="auto"/>
        <w:ind w:firstLine="720"/>
        <w:jc w:val="both"/>
        <w:rPr>
          <w:rFonts w:ascii="Times New Roman" w:hAnsi="Times New Roman"/>
          <w:b w:val="1"/>
          <w:i w:val="1"/>
          <w:color w:val="000000"/>
          <w:sz w:val="24"/>
        </w:rPr>
      </w:pPr>
      <w:r>
        <w:rPr>
          <w:rFonts w:ascii="Times New Roman" w:hAnsi="Times New Roman"/>
          <w:b w:val="1"/>
          <w:i w:val="1"/>
          <w:color w:val="000000"/>
          <w:sz w:val="24"/>
        </w:rPr>
        <w:t>Искусство объединяет народы – 9 час.</w:t>
      </w:r>
    </w:p>
    <w:p w14:paraId="11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Материнство.</w:t>
      </w:r>
    </w:p>
    <w:p w14:paraId="12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 Богоматери в русском и западноевропейском искусстве.</w:t>
      </w:r>
    </w:p>
    <w:p w14:paraId="13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Мудрость старости.</w:t>
      </w:r>
    </w:p>
    <w:p w14:paraId="14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Сопереживание.</w:t>
      </w:r>
    </w:p>
    <w:p w14:paraId="15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Герои - защитники.</w:t>
      </w:r>
    </w:p>
    <w:p w14:paraId="16020000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Героическая тема в искусстве разных народов. Юность и надежды. Искусство народов мира (обобщение темы).</w:t>
      </w:r>
    </w:p>
    <w:p w14:paraId="17020000">
      <w:pPr>
        <w:spacing w:after="200" w:line="276" w:lineRule="auto"/>
        <w:ind/>
        <w:rPr>
          <w:rFonts w:ascii="Times New Roman" w:hAnsi="Times New Roman"/>
          <w:b w:val="1"/>
          <w:sz w:val="24"/>
          <w:u w:val="single"/>
        </w:rPr>
      </w:pPr>
    </w:p>
    <w:p w14:paraId="18020000">
      <w:pPr>
        <w:tabs>
          <w:tab w:leader="none" w:pos="10575" w:val="left"/>
        </w:tabs>
        <w:spacing w:after="160" w:line="264" w:lineRule="auto"/>
        <w:ind/>
        <w:rPr>
          <w:sz w:val="24"/>
        </w:rPr>
      </w:pPr>
    </w:p>
    <w:p w14:paraId="19020000">
      <w:pPr>
        <w:tabs>
          <w:tab w:leader="none" w:pos="10575" w:val="left"/>
        </w:tabs>
        <w:spacing w:after="160" w:line="264" w:lineRule="auto"/>
        <w:ind/>
        <w:rPr>
          <w:sz w:val="24"/>
        </w:rPr>
      </w:pPr>
    </w:p>
    <w:p w14:paraId="1A020000">
      <w:pPr>
        <w:tabs>
          <w:tab w:leader="none" w:pos="10575" w:val="left"/>
        </w:tabs>
        <w:spacing w:after="160" w:line="264" w:lineRule="auto"/>
        <w:ind/>
        <w:rPr>
          <w:sz w:val="24"/>
        </w:rPr>
      </w:pPr>
    </w:p>
    <w:p w14:paraId="1B020000">
      <w:pPr>
        <w:tabs>
          <w:tab w:leader="none" w:pos="10575" w:val="left"/>
        </w:tabs>
        <w:spacing w:after="160" w:line="264" w:lineRule="auto"/>
        <w:ind/>
        <w:rPr>
          <w:sz w:val="24"/>
        </w:rPr>
      </w:pPr>
    </w:p>
    <w:p w14:paraId="1C020000">
      <w:pPr>
        <w:tabs>
          <w:tab w:leader="none" w:pos="10575" w:val="left"/>
        </w:tabs>
        <w:spacing w:after="160" w:line="264" w:lineRule="auto"/>
        <w:ind/>
        <w:rPr>
          <w:sz w:val="24"/>
        </w:rPr>
      </w:pPr>
    </w:p>
    <w:p w14:paraId="1D020000">
      <w:pPr>
        <w:spacing w:line="276" w:lineRule="auto"/>
        <w:ind/>
        <w:jc w:val="both"/>
        <w:rPr>
          <w:b w:val="1"/>
          <w:color w:val="000000"/>
          <w:sz w:val="24"/>
        </w:rPr>
      </w:pPr>
      <w:r>
        <w:rPr>
          <w:b w:val="1"/>
          <w:color w:val="000000"/>
        </w:rPr>
        <w:t>Кр</w:t>
      </w:r>
      <w:r>
        <w:rPr>
          <w:b w:val="1"/>
          <w:color w:val="000000"/>
          <w:sz w:val="24"/>
        </w:rPr>
        <w:t xml:space="preserve">итерий оценивания по изобразительному искусству </w:t>
      </w:r>
    </w:p>
    <w:p w14:paraId="1E020000">
      <w:pPr>
        <w:spacing w:line="276" w:lineRule="auto"/>
        <w:ind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«5»: </w:t>
      </w:r>
      <w:r>
        <w:rPr>
          <w:color w:val="000000"/>
          <w:sz w:val="24"/>
        </w:rPr>
        <w:t xml:space="preserve">· учащийся полностью справляется с поставленной целью урока; </w:t>
      </w:r>
    </w:p>
    <w:p w14:paraId="1F020000">
      <w:pPr>
        <w:spacing w:line="276" w:lineRule="auto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· верно решает композицию рисунка, т.е. гармонично согласовывает между собой все компоненты изображения; </w:t>
      </w:r>
    </w:p>
    <w:p w14:paraId="20020000">
      <w:pPr>
        <w:spacing w:line="276" w:lineRule="auto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· умеет подметить и передать в изображении наиболее характерное. </w:t>
      </w:r>
    </w:p>
    <w:p w14:paraId="21020000">
      <w:pPr>
        <w:spacing w:line="276" w:lineRule="auto"/>
        <w:ind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«4»: </w:t>
      </w:r>
      <w:r>
        <w:rPr>
          <w:color w:val="000000"/>
          <w:sz w:val="24"/>
        </w:rPr>
        <w:t xml:space="preserve">· учащийся полностью овладел программным материалом, но при изложении его допускает неточности второстепенного характера; </w:t>
      </w:r>
    </w:p>
    <w:p w14:paraId="22020000">
      <w:pPr>
        <w:spacing w:line="276" w:lineRule="auto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· гармонично согласовывает между собой все компоненты изображения; </w:t>
      </w:r>
    </w:p>
    <w:p w14:paraId="23020000">
      <w:pPr>
        <w:spacing w:line="276" w:lineRule="auto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· умеет подметить, но не совсем точно передаёт в изображении наиболее характерное. </w:t>
      </w:r>
    </w:p>
    <w:p w14:paraId="24020000">
      <w:pPr>
        <w:spacing w:line="276" w:lineRule="auto"/>
        <w:ind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«3»: </w:t>
      </w:r>
      <w:r>
        <w:rPr>
          <w:color w:val="000000"/>
          <w:sz w:val="24"/>
        </w:rPr>
        <w:t xml:space="preserve">· учащийся слабо справляется с поставленной целью урока; </w:t>
      </w:r>
    </w:p>
    <w:p w14:paraId="25020000">
      <w:pPr>
        <w:spacing w:line="276" w:lineRule="auto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· допускает неточность в изображении изученного материала. </w:t>
      </w:r>
    </w:p>
    <w:p w14:paraId="26020000">
      <w:pPr>
        <w:spacing w:line="276" w:lineRule="auto"/>
        <w:ind/>
        <w:jc w:val="both"/>
        <w:rPr>
          <w:color w:val="000000"/>
          <w:sz w:val="24"/>
        </w:rPr>
      </w:pPr>
      <w:r>
        <w:rPr>
          <w:b w:val="1"/>
          <w:color w:val="000000"/>
          <w:sz w:val="24"/>
        </w:rPr>
        <w:t xml:space="preserve">«2»: </w:t>
      </w:r>
      <w:r>
        <w:rPr>
          <w:color w:val="000000"/>
          <w:sz w:val="24"/>
        </w:rPr>
        <w:t xml:space="preserve">· учащийся допускает грубые ошибки в ответе; </w:t>
      </w:r>
    </w:p>
    <w:p w14:paraId="27020000">
      <w:pPr>
        <w:spacing w:line="276" w:lineRule="auto"/>
        <w:ind/>
        <w:rPr>
          <w:sz w:val="24"/>
        </w:rPr>
      </w:pPr>
      <w:r>
        <w:rPr>
          <w:sz w:val="24"/>
        </w:rPr>
        <w:t>· не справляется с поставленной целью урока .</w:t>
      </w:r>
    </w:p>
    <w:p w14:paraId="28020000">
      <w:pPr>
        <w:pStyle w:val="Style_1"/>
        <w:rPr>
          <w:sz w:val="24"/>
        </w:rPr>
      </w:pPr>
    </w:p>
    <w:p w14:paraId="29020000">
      <w:pPr>
        <w:rPr>
          <w:b w:val="1"/>
          <w:sz w:val="24"/>
        </w:rPr>
      </w:pPr>
    </w:p>
    <w:p w14:paraId="2A020000">
      <w:pPr>
        <w:rPr>
          <w:b w:val="1"/>
          <w:sz w:val="24"/>
        </w:rPr>
      </w:pPr>
    </w:p>
    <w:p w14:paraId="2B020000">
      <w:pPr>
        <w:rPr>
          <w:b w:val="1"/>
          <w:sz w:val="24"/>
        </w:rPr>
      </w:pPr>
    </w:p>
    <w:p w14:paraId="2C020000">
      <w:pPr>
        <w:rPr>
          <w:b w:val="1"/>
          <w:sz w:val="24"/>
        </w:rPr>
      </w:pPr>
    </w:p>
    <w:p w14:paraId="2D020000">
      <w:pPr>
        <w:rPr>
          <w:b w:val="1"/>
          <w:sz w:val="24"/>
        </w:rPr>
      </w:pPr>
    </w:p>
    <w:p w14:paraId="2E020000">
      <w:pPr>
        <w:rPr>
          <w:b w:val="1"/>
          <w:sz w:val="24"/>
        </w:rPr>
      </w:pPr>
    </w:p>
    <w:p w14:paraId="2F020000">
      <w:pPr>
        <w:rPr>
          <w:b w:val="1"/>
          <w:sz w:val="24"/>
        </w:rPr>
      </w:pPr>
    </w:p>
    <w:p w14:paraId="30020000">
      <w:pPr>
        <w:rPr>
          <w:b w:val="1"/>
          <w:sz w:val="24"/>
        </w:rPr>
      </w:pPr>
    </w:p>
    <w:p w14:paraId="31020000">
      <w:pPr>
        <w:rPr>
          <w:b w:val="1"/>
          <w:sz w:val="24"/>
        </w:rPr>
      </w:pPr>
    </w:p>
    <w:p w14:paraId="32020000">
      <w:pPr>
        <w:rPr>
          <w:b w:val="1"/>
          <w:sz w:val="24"/>
        </w:rPr>
      </w:pPr>
    </w:p>
    <w:p w14:paraId="33020000">
      <w:pPr>
        <w:rPr>
          <w:b w:val="1"/>
          <w:sz w:val="24"/>
        </w:rPr>
      </w:pPr>
    </w:p>
    <w:p w14:paraId="34020000">
      <w:pPr>
        <w:rPr>
          <w:b w:val="1"/>
          <w:sz w:val="24"/>
        </w:rPr>
      </w:pPr>
    </w:p>
    <w:p w14:paraId="35020000">
      <w:pPr>
        <w:rPr>
          <w:b w:val="1"/>
          <w:sz w:val="24"/>
        </w:rPr>
      </w:pPr>
    </w:p>
    <w:p w14:paraId="36020000">
      <w:pPr>
        <w:rPr>
          <w:b w:val="1"/>
          <w:sz w:val="24"/>
        </w:rPr>
      </w:pPr>
    </w:p>
    <w:p w14:paraId="37020000">
      <w:pPr>
        <w:rPr>
          <w:b w:val="1"/>
          <w:sz w:val="24"/>
        </w:rPr>
      </w:pPr>
    </w:p>
    <w:p w14:paraId="38020000">
      <w:pPr>
        <w:rPr>
          <w:b w:val="1"/>
          <w:sz w:val="24"/>
        </w:rPr>
      </w:pPr>
    </w:p>
    <w:p w14:paraId="39020000">
      <w:pPr>
        <w:rPr>
          <w:b w:val="1"/>
          <w:sz w:val="24"/>
        </w:rPr>
      </w:pPr>
    </w:p>
    <w:p w14:paraId="3A020000">
      <w:pPr>
        <w:rPr>
          <w:b w:val="1"/>
          <w:sz w:val="24"/>
        </w:rPr>
      </w:pPr>
    </w:p>
    <w:p w14:paraId="3B020000">
      <w:pPr>
        <w:rPr>
          <w:b w:val="1"/>
          <w:sz w:val="24"/>
        </w:rPr>
      </w:pPr>
    </w:p>
    <w:p w14:paraId="3C020000">
      <w:pPr>
        <w:rPr>
          <w:b w:val="1"/>
          <w:sz w:val="24"/>
        </w:rPr>
      </w:pPr>
    </w:p>
    <w:p w14:paraId="3D020000">
      <w:pPr>
        <w:rPr>
          <w:b w:val="1"/>
          <w:sz w:val="24"/>
        </w:rPr>
      </w:pPr>
    </w:p>
    <w:p w14:paraId="3E020000">
      <w:pPr>
        <w:rPr>
          <w:b w:val="1"/>
          <w:sz w:val="24"/>
        </w:rPr>
      </w:pPr>
    </w:p>
    <w:p w14:paraId="3F020000">
      <w:pPr>
        <w:rPr>
          <w:b w:val="1"/>
          <w:sz w:val="24"/>
        </w:rPr>
      </w:pPr>
    </w:p>
    <w:p w14:paraId="40020000">
      <w:pPr>
        <w:rPr>
          <w:b w:val="1"/>
          <w:sz w:val="24"/>
        </w:rPr>
      </w:pPr>
      <w:r>
        <w:drawing>
          <wp:inline>
            <wp:extent cx="9246870" cy="6493604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9246870" cy="6493604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type w:val="continuous"/>
      <w:pgSz w:h="11906" w:orient="landscape" w:w="16840"/>
      <w:pgMar w:bottom="426" w:footer="0" w:gutter="0" w:header="0" w:left="1140" w:right="1138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ft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bullet"/>
      <w:lvlText w:val="\emdash "/>
      <w:lvlJc w:val="left"/>
    </w:lvl>
    <w:lvl w:ilvl="1">
      <w:start w:val="1"/>
      <w:numFmt w:val="bullet"/>
      <w:lvlText w:val="-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lvl w:ilvl="0">
      <w:start w:val="1"/>
      <w:numFmt w:val="bullet"/>
      <w:lvlText w:val="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lvl w:ilvl="0">
      <w:start w:val="1"/>
      <w:numFmt w:val="bullet"/>
      <w:lvlText w:val="•"/>
      <w:lvlJc w:val="left"/>
    </w:lvl>
    <w:lvl w:ilvl="1">
      <w:start w:val="1"/>
      <w:numFmt w:val="bullet"/>
      <w:lvlText w:val="В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lvl w:ilvl="0">
      <w:start w:val="1"/>
      <w:numFmt w:val="bullet"/>
      <w:lvlText w:val="в"/>
      <w:lvlJc w:val="left"/>
    </w:lvl>
    <w:lvl w:ilvl="1">
      <w:start w:val="1"/>
      <w:numFmt w:val="bullet"/>
      <w:lvlText w:val="•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6">
    <w:lvl w:ilvl="0">
      <w:start w:val="1"/>
      <w:numFmt w:val="bullet"/>
      <w:lvlText w:val="•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7">
    <w:lvl w:ilvl="0">
      <w:start w:val="1"/>
      <w:numFmt w:val="bullet"/>
      <w:lvlText w:val="-"/>
      <w:lvlJc w:val="left"/>
    </w:lvl>
    <w:lvl w:ilvl="1">
      <w:start w:val="0"/>
      <w:numFmt w:val="decimal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8">
    <w:lvl w:ilvl="0">
      <w:start w:val="1"/>
      <w:numFmt w:val="bullet"/>
      <w:lvlText w:val="-"/>
      <w:lvlJc w:val="left"/>
    </w:lvl>
    <w:lvl w:ilvl="1">
      <w:start w:val="1"/>
      <w:numFmt w:val="bullet"/>
      <w:lvlText w:val="-"/>
      <w:lvlJc w:val="left"/>
    </w:lvl>
    <w:lvl w:ilvl="2">
      <w:start w:val="0"/>
      <w:numFmt w:val="decimal"/>
      <w:lvlJc w:val="left"/>
    </w:lvl>
    <w:lvl w:ilvl="3">
      <w:start w:val="0"/>
      <w:numFmt w:val="decimal"/>
      <w:lvlJc w:val="left"/>
    </w:lvl>
    <w:lvl w:ilvl="4">
      <w:start w:val="0"/>
      <w:numFmt w:val="decimal"/>
      <w:lvlJc w:val="left"/>
    </w:lvl>
    <w:lvl w:ilvl="5">
      <w:start w:val="0"/>
      <w:numFmt w:val="decimal"/>
      <w:lvlJc w:val="left"/>
    </w:lvl>
    <w:lvl w:ilvl="6">
      <w:start w:val="0"/>
      <w:numFmt w:val="decimal"/>
      <w:lvlJc w:val="left"/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9">
    <w:lvl w:ilvl="0">
      <w:start w:val="1"/>
      <w:numFmt w:val="bullet"/>
      <w:pStyle w:val="Style_11"/>
      <w:lvlText w:val="–"/>
      <w:lvlJc w:val="left"/>
      <w:pPr>
        <w:ind w:firstLine="680" w:left="0"/>
      </w:pPr>
      <w:rPr>
        <w:rFonts w:ascii="Times New Roman" w:hAnsi="Times New Roman"/>
      </w:rPr>
    </w:lvl>
    <w:lvl w:ilvl="1">
      <w:start w:val="1"/>
      <w:numFmt w:val="bullet"/>
      <w:lvlText w:val=""/>
      <w:lvlJc w:val="left"/>
      <w:pPr>
        <w:tabs>
          <w:tab w:leader="none" w:pos="720" w:val="left"/>
        </w:tabs>
        <w:ind w:hanging="360" w:left="108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leader="none" w:pos="1440" w:val="left"/>
        </w:tabs>
        <w:ind w:hanging="360" w:left="180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leader="none" w:pos="2160" w:val="left"/>
        </w:tabs>
        <w:ind w:hanging="360" w:left="252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leader="none" w:pos="2880" w:val="left"/>
        </w:tabs>
        <w:ind w:hanging="360" w:left="324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leader="none" w:pos="3600" w:val="left"/>
        </w:tabs>
        <w:ind w:hanging="360" w:left="39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leader="none" w:pos="4320" w:val="left"/>
        </w:tabs>
        <w:ind w:hanging="360" w:left="468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leader="none" w:pos="5040" w:val="left"/>
        </w:tabs>
        <w:ind w:hanging="360" w:left="540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leader="none" w:pos="5760" w:val="left"/>
        </w:tabs>
        <w:ind w:hanging="360" w:left="612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2"/>
    </w:rPr>
  </w:style>
  <w:style w:default="1" w:styleId="Style_1_ch" w:type="character">
    <w:name w:val="Normal"/>
    <w:link w:val="Style_1"/>
    <w:rPr>
      <w:sz w:val="22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Zag_2"/>
    <w:basedOn w:val="Style_1"/>
    <w:link w:val="Style_3_ch"/>
    <w:pPr>
      <w:widowControl w:val="0"/>
      <w:spacing w:after="129" w:line="291" w:lineRule="exact"/>
      <w:ind w:firstLine="709"/>
      <w:jc w:val="center"/>
    </w:pPr>
    <w:rPr>
      <w:b w:val="1"/>
      <w:color w:val="000000"/>
      <w:sz w:val="28"/>
    </w:rPr>
  </w:style>
  <w:style w:styleId="Style_3_ch" w:type="character">
    <w:name w:val="Zag_2"/>
    <w:basedOn w:val="Style_1_ch"/>
    <w:link w:val="Style_3"/>
    <w:rPr>
      <w:b w:val="1"/>
      <w:color w:val="000000"/>
      <w:sz w:val="28"/>
    </w:rPr>
  </w:style>
  <w:style w:styleId="Style_4" w:type="paragraph">
    <w:name w:val="toc 4"/>
    <w:next w:val="Style_1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1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Body Text"/>
    <w:basedOn w:val="Style_1"/>
    <w:link w:val="Style_7_ch"/>
    <w:pPr>
      <w:widowControl w:val="0"/>
      <w:spacing w:line="226" w:lineRule="exact"/>
      <w:ind w:hanging="520" w:left="520"/>
      <w:jc w:val="center"/>
    </w:pPr>
    <w:rPr>
      <w:sz w:val="21"/>
    </w:rPr>
  </w:style>
  <w:style w:styleId="Style_7_ch" w:type="character">
    <w:name w:val="Body Text"/>
    <w:basedOn w:val="Style_1_ch"/>
    <w:link w:val="Style_7"/>
    <w:rPr>
      <w:sz w:val="21"/>
    </w:rPr>
  </w:style>
  <w:style w:styleId="Style_8" w:type="paragraph">
    <w:name w:val="heading 3"/>
    <w:basedOn w:val="Style_1"/>
    <w:next w:val="Style_1"/>
    <w:link w:val="Style_8_ch"/>
    <w:uiPriority w:val="9"/>
    <w:qFormat/>
    <w:pPr>
      <w:keepNext w:val="1"/>
      <w:keepLines w:val="1"/>
      <w:spacing w:before="40"/>
      <w:ind/>
      <w:outlineLvl w:val="2"/>
    </w:pPr>
    <w:rPr>
      <w:rFonts w:ascii="Calibri Light" w:hAnsi="Calibri Light"/>
      <w:color w:val="1F4D78"/>
      <w:sz w:val="24"/>
    </w:rPr>
  </w:style>
  <w:style w:styleId="Style_8_ch" w:type="character">
    <w:name w:val="heading 3"/>
    <w:basedOn w:val="Style_1_ch"/>
    <w:link w:val="Style_8"/>
    <w:rPr>
      <w:rFonts w:ascii="Calibri Light" w:hAnsi="Calibri Light"/>
      <w:color w:val="1F4D78"/>
      <w:sz w:val="24"/>
    </w:rPr>
  </w:style>
  <w:style w:styleId="Style_9" w:type="paragraph">
    <w:name w:val="header"/>
    <w:basedOn w:val="Style_1"/>
    <w:link w:val="Style_9_ch"/>
    <w:pPr>
      <w:tabs>
        <w:tab w:leader="none" w:pos="4677" w:val="center"/>
        <w:tab w:leader="none" w:pos="9355" w:val="right"/>
      </w:tabs>
      <w:ind/>
    </w:pPr>
    <w:rPr>
      <w:rFonts w:ascii="Calibri" w:hAnsi="Calibri"/>
      <w:sz w:val="20"/>
    </w:rPr>
  </w:style>
  <w:style w:styleId="Style_9_ch" w:type="character">
    <w:name w:val="header"/>
    <w:basedOn w:val="Style_1_ch"/>
    <w:link w:val="Style_9"/>
    <w:rPr>
      <w:rFonts w:ascii="Calibri" w:hAnsi="Calibri"/>
      <w:sz w:val="20"/>
    </w:rPr>
  </w:style>
  <w:style w:styleId="Style_10" w:type="paragraph">
    <w:name w:val="Основной текст + 9 pt"/>
    <w:link w:val="Style_10_ch"/>
    <w:rPr>
      <w:rFonts w:ascii="Times New Roman" w:hAnsi="Times New Roman"/>
      <w:i w:val="1"/>
      <w:spacing w:val="4"/>
      <w:sz w:val="18"/>
      <w:highlight w:val="white"/>
      <w:u w:val="none"/>
    </w:rPr>
  </w:style>
  <w:style w:styleId="Style_10_ch" w:type="character">
    <w:name w:val="Основной текст + 9 pt"/>
    <w:link w:val="Style_10"/>
    <w:rPr>
      <w:rFonts w:ascii="Times New Roman" w:hAnsi="Times New Roman"/>
      <w:i w:val="1"/>
      <w:spacing w:val="4"/>
      <w:sz w:val="18"/>
      <w:highlight w:val="white"/>
      <w:u w:val="none"/>
    </w:rPr>
  </w:style>
  <w:style w:styleId="Style_11" w:type="paragraph">
    <w:name w:val="Средняя сетка 21"/>
    <w:basedOn w:val="Style_1"/>
    <w:link w:val="Style_11_ch"/>
    <w:pPr>
      <w:numPr>
        <w:numId w:val="10"/>
      </w:numPr>
      <w:spacing w:line="360" w:lineRule="auto"/>
      <w:ind/>
      <w:contextualSpacing w:val="1"/>
      <w:jc w:val="both"/>
      <w:outlineLvl w:val="1"/>
    </w:pPr>
    <w:rPr>
      <w:sz w:val="28"/>
    </w:rPr>
  </w:style>
  <w:style w:styleId="Style_11_ch" w:type="character">
    <w:name w:val="Средняя сетка 21"/>
    <w:basedOn w:val="Style_1_ch"/>
    <w:link w:val="Style_11"/>
    <w:rPr>
      <w:sz w:val="28"/>
    </w:rPr>
  </w:style>
  <w:style w:styleId="Style_12" w:type="paragraph">
    <w:name w:val="Subtle Emphasis"/>
    <w:link w:val="Style_12_ch"/>
    <w:rPr>
      <w:i w:val="1"/>
      <w:color w:val="404040"/>
    </w:rPr>
  </w:style>
  <w:style w:styleId="Style_12_ch" w:type="character">
    <w:name w:val="Subtle Emphasis"/>
    <w:link w:val="Style_12"/>
    <w:rPr>
      <w:i w:val="1"/>
      <w:color w:val="404040"/>
    </w:rPr>
  </w:style>
  <w:style w:styleId="Style_13" w:type="paragraph">
    <w:name w:val="Основной текст (7)"/>
    <w:basedOn w:val="Style_1"/>
    <w:link w:val="Style_13_ch"/>
    <w:pPr>
      <w:widowControl w:val="0"/>
      <w:spacing w:line="226" w:lineRule="exact"/>
      <w:ind/>
    </w:pPr>
    <w:rPr>
      <w:rFonts w:ascii="Arial" w:hAnsi="Arial"/>
      <w:i w:val="1"/>
      <w:spacing w:val="-1"/>
      <w:sz w:val="18"/>
    </w:rPr>
  </w:style>
  <w:style w:styleId="Style_13_ch" w:type="character">
    <w:name w:val="Основной текст (7)"/>
    <w:basedOn w:val="Style_1_ch"/>
    <w:link w:val="Style_13"/>
    <w:rPr>
      <w:rFonts w:ascii="Arial" w:hAnsi="Arial"/>
      <w:i w:val="1"/>
      <w:spacing w:val="-1"/>
      <w:sz w:val="18"/>
    </w:rPr>
  </w:style>
  <w:style w:styleId="Style_14" w:type="paragraph">
    <w:name w:val="Normal (Web)"/>
    <w:basedOn w:val="Style_1"/>
    <w:link w:val="Style_14_ch"/>
    <w:pPr>
      <w:spacing w:afterAutospacing="on" w:beforeAutospacing="on"/>
      <w:ind/>
    </w:pPr>
    <w:rPr>
      <w:sz w:val="24"/>
    </w:rPr>
  </w:style>
  <w:style w:styleId="Style_14_ch" w:type="character">
    <w:name w:val="Normal (Web)"/>
    <w:basedOn w:val="Style_1_ch"/>
    <w:link w:val="Style_14"/>
    <w:rPr>
      <w:sz w:val="24"/>
    </w:rPr>
  </w:style>
  <w:style w:styleId="Style_15" w:type="paragraph">
    <w:name w:val="Заголовок №5"/>
    <w:link w:val="Style_15_ch"/>
  </w:style>
  <w:style w:styleId="Style_15_ch" w:type="character">
    <w:name w:val="Заголовок №5"/>
    <w:link w:val="Style_15"/>
  </w:style>
  <w:style w:styleId="Style_16" w:type="paragraph">
    <w:name w:val="Zag_3"/>
    <w:basedOn w:val="Style_1"/>
    <w:link w:val="Style_16_ch"/>
    <w:pPr>
      <w:widowControl w:val="0"/>
      <w:spacing w:after="68" w:line="282" w:lineRule="exact"/>
      <w:ind/>
      <w:jc w:val="center"/>
    </w:pPr>
    <w:rPr>
      <w:i w:val="1"/>
      <w:color w:val="000000"/>
      <w:sz w:val="24"/>
    </w:rPr>
  </w:style>
  <w:style w:styleId="Style_16_ch" w:type="character">
    <w:name w:val="Zag_3"/>
    <w:basedOn w:val="Style_1_ch"/>
    <w:link w:val="Style_16"/>
    <w:rPr>
      <w:i w:val="1"/>
      <w:color w:val="000000"/>
      <w:sz w:val="24"/>
    </w:rPr>
  </w:style>
  <w:style w:styleId="Style_17" w:type="paragraph">
    <w:name w:val="Основной текст + 9 pt;Интервал 0 pt"/>
    <w:link w:val="Style_17_ch"/>
    <w:rPr>
      <w:rFonts w:ascii="Arial" w:hAnsi="Arial"/>
      <w:color w:val="000000"/>
      <w:spacing w:val="-1"/>
      <w:sz w:val="18"/>
      <w:highlight w:val="white"/>
      <w:u w:val="none"/>
    </w:rPr>
  </w:style>
  <w:style w:styleId="Style_17_ch" w:type="character">
    <w:name w:val="Основной текст + 9 pt;Интервал 0 pt"/>
    <w:link w:val="Style_17"/>
    <w:rPr>
      <w:rFonts w:ascii="Arial" w:hAnsi="Arial"/>
      <w:color w:val="000000"/>
      <w:spacing w:val="-1"/>
      <w:sz w:val="18"/>
      <w:highlight w:val="white"/>
      <w:u w:val="none"/>
    </w:rPr>
  </w:style>
  <w:style w:styleId="Style_18" w:type="paragraph">
    <w:name w:val="Заголовок №4"/>
    <w:link w:val="Style_18_ch"/>
  </w:style>
  <w:style w:styleId="Style_18_ch" w:type="character">
    <w:name w:val="Заголовок №4"/>
    <w:link w:val="Style_18"/>
  </w:style>
  <w:style w:styleId="Style_19" w:type="paragraph">
    <w:name w:val="Основной текст + 9 pt;Курсив;Интервал 0 pt"/>
    <w:link w:val="Style_19_ch"/>
    <w:rPr>
      <w:rFonts w:ascii="Arial" w:hAnsi="Arial"/>
      <w:i w:val="1"/>
      <w:color w:val="000000"/>
      <w:spacing w:val="-1"/>
      <w:sz w:val="18"/>
      <w:highlight w:val="white"/>
      <w:u w:val="none"/>
    </w:rPr>
  </w:style>
  <w:style w:styleId="Style_19_ch" w:type="character">
    <w:name w:val="Основной текст + 9 pt;Курсив;Интервал 0 pt"/>
    <w:link w:val="Style_19"/>
    <w:rPr>
      <w:rFonts w:ascii="Arial" w:hAnsi="Arial"/>
      <w:i w:val="1"/>
      <w:color w:val="000000"/>
      <w:spacing w:val="-1"/>
      <w:sz w:val="18"/>
      <w:highlight w:val="white"/>
      <w:u w:val="none"/>
    </w:rPr>
  </w:style>
  <w:style w:styleId="Style_20" w:type="paragraph">
    <w:name w:val="toc 3"/>
    <w:next w:val="Style_1"/>
    <w:link w:val="Style_2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Основной текст + 9 pt5"/>
    <w:link w:val="Style_21_ch"/>
    <w:rPr>
      <w:rFonts w:ascii="Times New Roman" w:hAnsi="Times New Roman"/>
      <w:spacing w:val="4"/>
      <w:sz w:val="18"/>
      <w:highlight w:val="white"/>
      <w:u w:val="none"/>
    </w:rPr>
  </w:style>
  <w:style w:styleId="Style_21_ch" w:type="character">
    <w:name w:val="Основной текст + 9 pt5"/>
    <w:link w:val="Style_21"/>
    <w:rPr>
      <w:rFonts w:ascii="Times New Roman" w:hAnsi="Times New Roman"/>
      <w:spacing w:val="4"/>
      <w:sz w:val="18"/>
      <w:highlight w:val="white"/>
      <w:u w:val="none"/>
    </w:rPr>
  </w:style>
  <w:style w:styleId="Style_22" w:type="paragraph">
    <w:name w:val="Основной текст Знак"/>
    <w:basedOn w:val="Style_23"/>
    <w:link w:val="Style_22_ch"/>
  </w:style>
  <w:style w:styleId="Style_22_ch" w:type="character">
    <w:name w:val="Основной текст Знак"/>
    <w:basedOn w:val="Style_23_ch"/>
    <w:link w:val="Style_22"/>
  </w:style>
  <w:style w:styleId="Style_24" w:type="paragraph">
    <w:name w:val="Zag_11"/>
    <w:link w:val="Style_24_ch"/>
    <w:rPr>
      <w:color w:val="000000"/>
    </w:rPr>
  </w:style>
  <w:style w:styleId="Style_24_ch" w:type="character">
    <w:name w:val="Zag_11"/>
    <w:link w:val="Style_24"/>
    <w:rPr>
      <w:color w:val="000000"/>
    </w:rPr>
  </w:style>
  <w:style w:styleId="Style_25" w:type="paragraph">
    <w:name w:val="Основной текст + 9 pt4"/>
    <w:link w:val="Style_25_ch"/>
    <w:rPr>
      <w:rFonts w:ascii="Times New Roman" w:hAnsi="Times New Roman"/>
      <w:i w:val="1"/>
      <w:spacing w:val="5"/>
      <w:sz w:val="18"/>
      <w:highlight w:val="white"/>
      <w:u w:val="none"/>
    </w:rPr>
  </w:style>
  <w:style w:styleId="Style_25_ch" w:type="character">
    <w:name w:val="Основной текст + 9 pt4"/>
    <w:link w:val="Style_25"/>
    <w:rPr>
      <w:rFonts w:ascii="Times New Roman" w:hAnsi="Times New Roman"/>
      <w:i w:val="1"/>
      <w:spacing w:val="5"/>
      <w:sz w:val="18"/>
      <w:highlight w:val="white"/>
      <w:u w:val="none"/>
    </w:rPr>
  </w:style>
  <w:style w:styleId="Style_26" w:type="paragraph">
    <w:name w:val="heading 5"/>
    <w:next w:val="Style_1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Курсив"/>
    <w:basedOn w:val="Style_1"/>
    <w:link w:val="Style_27_ch"/>
    <w:pPr>
      <w:spacing w:line="214" w:lineRule="atLeast"/>
      <w:ind w:firstLine="283"/>
      <w:jc w:val="both"/>
    </w:pPr>
    <w:rPr>
      <w:rFonts w:ascii="NewtonCSanPin" w:hAnsi="NewtonCSanPin"/>
      <w:i w:val="1"/>
      <w:color w:val="000000"/>
      <w:sz w:val="21"/>
    </w:rPr>
  </w:style>
  <w:style w:styleId="Style_27_ch" w:type="character">
    <w:name w:val="Курсив"/>
    <w:basedOn w:val="Style_1_ch"/>
    <w:link w:val="Style_27"/>
    <w:rPr>
      <w:rFonts w:ascii="NewtonCSanPin" w:hAnsi="NewtonCSanPin"/>
      <w:i w:val="1"/>
      <w:color w:val="000000"/>
      <w:sz w:val="21"/>
    </w:rPr>
  </w:style>
  <w:style w:styleId="Style_28" w:type="paragraph">
    <w:name w:val="Основной текст + 9 pt3"/>
    <w:link w:val="Style_28_ch"/>
    <w:rPr>
      <w:rFonts w:ascii="Times New Roman" w:hAnsi="Times New Roman"/>
      <w:b w:val="1"/>
      <w:spacing w:val="-2"/>
      <w:sz w:val="18"/>
      <w:highlight w:val="white"/>
      <w:u w:val="none"/>
    </w:rPr>
  </w:style>
  <w:style w:styleId="Style_28_ch" w:type="character">
    <w:name w:val="Основной текст + 9 pt3"/>
    <w:link w:val="Style_28"/>
    <w:rPr>
      <w:rFonts w:ascii="Times New Roman" w:hAnsi="Times New Roman"/>
      <w:b w:val="1"/>
      <w:spacing w:val="-2"/>
      <w:sz w:val="18"/>
      <w:highlight w:val="white"/>
      <w:u w:val="none"/>
    </w:rPr>
  </w:style>
  <w:style w:styleId="Style_29" w:type="paragraph">
    <w:name w:val="heading 1"/>
    <w:basedOn w:val="Style_1"/>
    <w:next w:val="Style_1"/>
    <w:link w:val="Style_29_ch"/>
    <w:uiPriority w:val="9"/>
    <w:qFormat/>
    <w:pPr>
      <w:keepNext w:val="1"/>
      <w:keepLines w:val="1"/>
      <w:spacing w:before="240"/>
      <w:ind/>
      <w:outlineLvl w:val="0"/>
    </w:pPr>
    <w:rPr>
      <w:rFonts w:ascii="Calibri Light" w:hAnsi="Calibri Light"/>
      <w:color w:val="2E74B5"/>
      <w:sz w:val="32"/>
    </w:rPr>
  </w:style>
  <w:style w:styleId="Style_29_ch" w:type="character">
    <w:name w:val="heading 1"/>
    <w:basedOn w:val="Style_1_ch"/>
    <w:link w:val="Style_29"/>
    <w:rPr>
      <w:rFonts w:ascii="Calibri Light" w:hAnsi="Calibri Light"/>
      <w:color w:val="2E74B5"/>
      <w:sz w:val="32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toc 1"/>
    <w:next w:val="Style_1"/>
    <w:link w:val="Style_3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2_ch" w:type="character">
    <w:name w:val="toc 1"/>
    <w:link w:val="Style_32"/>
    <w:rPr>
      <w:rFonts w:ascii="XO Thames" w:hAnsi="XO Thames"/>
      <w:b w:val="1"/>
      <w:sz w:val="28"/>
    </w:rPr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Balloon Text"/>
    <w:basedOn w:val="Style_1"/>
    <w:link w:val="Style_34_ch"/>
    <w:rPr>
      <w:rFonts w:ascii="Tahoma" w:hAnsi="Tahoma"/>
      <w:sz w:val="16"/>
    </w:rPr>
  </w:style>
  <w:style w:styleId="Style_34_ch" w:type="character">
    <w:name w:val="Balloon Text"/>
    <w:basedOn w:val="Style_1_ch"/>
    <w:link w:val="Style_34"/>
    <w:rPr>
      <w:rFonts w:ascii="Tahoma" w:hAnsi="Tahoma"/>
      <w:sz w:val="16"/>
    </w:rPr>
  </w:style>
  <w:style w:styleId="Style_35" w:type="paragraph">
    <w:name w:val="toc 9"/>
    <w:next w:val="Style_1"/>
    <w:link w:val="Style_3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5_ch" w:type="character">
    <w:name w:val="toc 9"/>
    <w:link w:val="Style_35"/>
    <w:rPr>
      <w:rFonts w:ascii="XO Thames" w:hAnsi="XO Thames"/>
      <w:sz w:val="28"/>
    </w:rPr>
  </w:style>
  <w:style w:styleId="Style_36" w:type="paragraph">
    <w:name w:val="Основной текст (15) + Курсив"/>
    <w:link w:val="Style_36_ch"/>
    <w:rPr>
      <w:rFonts w:ascii="Times New Roman" w:hAnsi="Times New Roman"/>
      <w:i w:val="1"/>
      <w:spacing w:val="4"/>
      <w:sz w:val="18"/>
      <w:highlight w:val="white"/>
      <w:u w:val="none"/>
    </w:rPr>
  </w:style>
  <w:style w:styleId="Style_36_ch" w:type="character">
    <w:name w:val="Основной текст (15) + Курсив"/>
    <w:link w:val="Style_36"/>
    <w:rPr>
      <w:rFonts w:ascii="Times New Roman" w:hAnsi="Times New Roman"/>
      <w:i w:val="1"/>
      <w:spacing w:val="4"/>
      <w:sz w:val="18"/>
      <w:highlight w:val="white"/>
      <w:u w:val="none"/>
    </w:rPr>
  </w:style>
  <w:style w:styleId="Style_37" w:type="paragraph">
    <w:name w:val="Основной текст + Полужирный"/>
    <w:link w:val="Style_37_ch"/>
    <w:rPr>
      <w:rFonts w:ascii="Times New Roman" w:hAnsi="Times New Roman"/>
      <w:b w:val="1"/>
      <w:spacing w:val="-4"/>
      <w:sz w:val="21"/>
      <w:highlight w:val="white"/>
      <w:u w:val="none"/>
    </w:rPr>
  </w:style>
  <w:style w:styleId="Style_37_ch" w:type="character">
    <w:name w:val="Основной текст + Полужирный"/>
    <w:link w:val="Style_37"/>
    <w:rPr>
      <w:rFonts w:ascii="Times New Roman" w:hAnsi="Times New Roman"/>
      <w:b w:val="1"/>
      <w:spacing w:val="-4"/>
      <w:sz w:val="21"/>
      <w:highlight w:val="white"/>
      <w:u w:val="none"/>
    </w:rPr>
  </w:style>
  <w:style w:styleId="Style_38" w:type="paragraph">
    <w:name w:val="Основной текст (4) + Полужирный;Интервал 0 pt"/>
    <w:link w:val="Style_38_ch"/>
    <w:rPr>
      <w:rFonts w:ascii="Arial" w:hAnsi="Arial"/>
      <w:b w:val="1"/>
      <w:color w:val="000000"/>
      <w:spacing w:val="0"/>
      <w:sz w:val="18"/>
      <w:u w:val="none"/>
    </w:rPr>
  </w:style>
  <w:style w:styleId="Style_38_ch" w:type="character">
    <w:name w:val="Основной текст (4) + Полужирный;Интервал 0 pt"/>
    <w:link w:val="Style_38"/>
    <w:rPr>
      <w:rFonts w:ascii="Arial" w:hAnsi="Arial"/>
      <w:b w:val="1"/>
      <w:color w:val="000000"/>
      <w:spacing w:val="0"/>
      <w:sz w:val="18"/>
      <w:u w:val="none"/>
    </w:rPr>
  </w:style>
  <w:style w:styleId="Style_39" w:type="paragraph">
    <w:name w:val="toc 8"/>
    <w:next w:val="Style_1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40" w:type="paragraph">
    <w:name w:val="Intense Emphasis"/>
    <w:link w:val="Style_40_ch"/>
    <w:rPr>
      <w:i w:val="1"/>
      <w:color w:val="5B9BD5"/>
    </w:rPr>
  </w:style>
  <w:style w:styleId="Style_40_ch" w:type="character">
    <w:name w:val="Intense Emphasis"/>
    <w:link w:val="Style_40"/>
    <w:rPr>
      <w:i w:val="1"/>
      <w:color w:val="5B9BD5"/>
    </w:rPr>
  </w:style>
  <w:style w:styleId="Style_41" w:type="paragraph">
    <w:name w:val="Strong"/>
    <w:link w:val="Style_41_ch"/>
    <w:rPr>
      <w:b w:val="1"/>
    </w:rPr>
  </w:style>
  <w:style w:styleId="Style_41_ch" w:type="character">
    <w:name w:val="Strong"/>
    <w:link w:val="Style_41"/>
    <w:rPr>
      <w:b w:val="1"/>
    </w:rPr>
  </w:style>
  <w:style w:styleId="Style_42" w:type="paragraph">
    <w:name w:val="Колонтитул (4)"/>
    <w:basedOn w:val="Style_1"/>
    <w:link w:val="Style_42_ch"/>
    <w:pPr>
      <w:widowControl w:val="0"/>
      <w:spacing w:line="240" w:lineRule="atLeast"/>
      <w:ind/>
    </w:pPr>
    <w:rPr>
      <w:spacing w:val="2"/>
      <w:sz w:val="18"/>
    </w:rPr>
  </w:style>
  <w:style w:styleId="Style_42_ch" w:type="character">
    <w:name w:val="Колонтитул (4)"/>
    <w:basedOn w:val="Style_1_ch"/>
    <w:link w:val="Style_42"/>
    <w:rPr>
      <w:spacing w:val="2"/>
      <w:sz w:val="18"/>
    </w:rPr>
  </w:style>
  <w:style w:styleId="Style_43" w:type="paragraph">
    <w:name w:val="toc 5"/>
    <w:next w:val="Style_1"/>
    <w:link w:val="Style_4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3_ch" w:type="character">
    <w:name w:val="toc 5"/>
    <w:link w:val="Style_43"/>
    <w:rPr>
      <w:rFonts w:ascii="XO Thames" w:hAnsi="XO Thames"/>
      <w:sz w:val="28"/>
    </w:rPr>
  </w:style>
  <w:style w:styleId="Style_44" w:type="paragraph">
    <w:name w:val="Основной текст (15)"/>
    <w:basedOn w:val="Style_1"/>
    <w:link w:val="Style_44_ch"/>
    <w:pPr>
      <w:widowControl w:val="0"/>
      <w:spacing w:after="120" w:before="120" w:line="230" w:lineRule="exact"/>
      <w:ind/>
      <w:jc w:val="both"/>
    </w:pPr>
    <w:rPr>
      <w:spacing w:val="4"/>
      <w:sz w:val="18"/>
    </w:rPr>
  </w:style>
  <w:style w:styleId="Style_44_ch" w:type="character">
    <w:name w:val="Основной текст (15)"/>
    <w:basedOn w:val="Style_1_ch"/>
    <w:link w:val="Style_44"/>
    <w:rPr>
      <w:spacing w:val="4"/>
      <w:sz w:val="18"/>
    </w:rPr>
  </w:style>
  <w:style w:styleId="Style_45" w:type="paragraph">
    <w:name w:val="List Paragraph"/>
    <w:basedOn w:val="Style_1"/>
    <w:link w:val="Style_45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45_ch" w:type="character">
    <w:name w:val="List Paragraph"/>
    <w:basedOn w:val="Style_1_ch"/>
    <w:link w:val="Style_45"/>
    <w:rPr>
      <w:rFonts w:ascii="Calibri" w:hAnsi="Calibri"/>
    </w:rPr>
  </w:style>
  <w:style w:styleId="Style_46" w:type="paragraph">
    <w:name w:val="No Spacing"/>
    <w:link w:val="Style_46_ch"/>
    <w:rPr>
      <w:rFonts w:ascii="Calibri" w:hAnsi="Calibri"/>
    </w:rPr>
  </w:style>
  <w:style w:styleId="Style_46_ch" w:type="character">
    <w:name w:val="No Spacing"/>
    <w:link w:val="Style_46"/>
    <w:rPr>
      <w:rFonts w:ascii="Calibri" w:hAnsi="Calibri"/>
    </w:rPr>
  </w:style>
  <w:style w:styleId="Style_47" w:type="paragraph">
    <w:name w:val="footer"/>
    <w:basedOn w:val="Style_1"/>
    <w:link w:val="Style_47_ch"/>
    <w:pPr>
      <w:tabs>
        <w:tab w:leader="none" w:pos="4677" w:val="center"/>
        <w:tab w:leader="none" w:pos="9355" w:val="right"/>
      </w:tabs>
      <w:spacing w:after="200" w:line="276" w:lineRule="auto"/>
      <w:ind/>
    </w:pPr>
    <w:rPr>
      <w:rFonts w:ascii="Calibri" w:hAnsi="Calibri"/>
      <w:sz w:val="20"/>
    </w:rPr>
  </w:style>
  <w:style w:styleId="Style_47_ch" w:type="character">
    <w:name w:val="footer"/>
    <w:basedOn w:val="Style_1_ch"/>
    <w:link w:val="Style_47"/>
    <w:rPr>
      <w:rFonts w:ascii="Calibri" w:hAnsi="Calibri"/>
      <w:sz w:val="20"/>
    </w:rPr>
  </w:style>
  <w:style w:styleId="Style_48" w:type="paragraph">
    <w:name w:val="Основной текст1"/>
    <w:basedOn w:val="Style_1"/>
    <w:link w:val="Style_48_ch"/>
    <w:pPr>
      <w:widowControl w:val="0"/>
      <w:spacing w:before="360" w:line="0" w:lineRule="atLeast"/>
      <w:ind w:hanging="1400" w:left="1400"/>
    </w:pPr>
    <w:rPr>
      <w:rFonts w:ascii="Arial" w:hAnsi="Arial"/>
      <w:color w:val="000000"/>
      <w:sz w:val="20"/>
    </w:rPr>
  </w:style>
  <w:style w:styleId="Style_48_ch" w:type="character">
    <w:name w:val="Основной текст1"/>
    <w:basedOn w:val="Style_1_ch"/>
    <w:link w:val="Style_48"/>
    <w:rPr>
      <w:rFonts w:ascii="Arial" w:hAnsi="Arial"/>
      <w:color w:val="000000"/>
      <w:sz w:val="20"/>
    </w:rPr>
  </w:style>
  <w:style w:styleId="Style_49" w:type="paragraph">
    <w:name w:val="Subtitle"/>
    <w:basedOn w:val="Style_1"/>
    <w:next w:val="Style_1"/>
    <w:link w:val="Style_49_ch"/>
    <w:uiPriority w:val="11"/>
    <w:qFormat/>
    <w:pPr>
      <w:numPr>
        <w:ilvl w:val="1"/>
      </w:numPr>
      <w:spacing w:after="160"/>
      <w:ind/>
    </w:pPr>
    <w:rPr>
      <w:rFonts w:ascii="Calibri" w:hAnsi="Calibri"/>
      <w:color w:val="5A5A5A"/>
      <w:spacing w:val="15"/>
      <w:sz w:val="20"/>
    </w:rPr>
  </w:style>
  <w:style w:styleId="Style_49_ch" w:type="character">
    <w:name w:val="Subtitle"/>
    <w:basedOn w:val="Style_1_ch"/>
    <w:link w:val="Style_49"/>
    <w:rPr>
      <w:rFonts w:ascii="Calibri" w:hAnsi="Calibri"/>
      <w:color w:val="5A5A5A"/>
      <w:spacing w:val="15"/>
      <w:sz w:val="20"/>
    </w:rPr>
  </w:style>
  <w:style w:styleId="Style_50" w:type="paragraph">
    <w:name w:val="toc 10"/>
    <w:next w:val="Style_1"/>
    <w:link w:val="Style_50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50_ch" w:type="character">
    <w:name w:val="toc 10"/>
    <w:link w:val="Style_50"/>
    <w:rPr>
      <w:rFonts w:ascii="XO Thames" w:hAnsi="XO Thames"/>
      <w:sz w:val="28"/>
    </w:rPr>
  </w:style>
  <w:style w:styleId="Style_51" w:type="paragraph">
    <w:name w:val="Title"/>
    <w:basedOn w:val="Style_1"/>
    <w:next w:val="Style_1"/>
    <w:link w:val="Style_51_ch"/>
    <w:uiPriority w:val="10"/>
    <w:qFormat/>
    <w:pPr>
      <w:ind/>
      <w:contextualSpacing w:val="1"/>
    </w:pPr>
    <w:rPr>
      <w:rFonts w:ascii="Calibri Light" w:hAnsi="Calibri Light"/>
      <w:spacing w:val="-10"/>
      <w:sz w:val="56"/>
    </w:rPr>
  </w:style>
  <w:style w:styleId="Style_51_ch" w:type="character">
    <w:name w:val="Title"/>
    <w:basedOn w:val="Style_1_ch"/>
    <w:link w:val="Style_51"/>
    <w:rPr>
      <w:rFonts w:ascii="Calibri Light" w:hAnsi="Calibri Light"/>
      <w:spacing w:val="-10"/>
      <w:sz w:val="56"/>
    </w:rPr>
  </w:style>
  <w:style w:styleId="Style_52" w:type="paragraph">
    <w:name w:val="heading 4"/>
    <w:next w:val="Style_1"/>
    <w:link w:val="Style_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53" w:type="paragraph">
    <w:name w:val="heading 2"/>
    <w:basedOn w:val="Style_1"/>
    <w:next w:val="Style_1"/>
    <w:link w:val="Style_53_ch"/>
    <w:uiPriority w:val="9"/>
    <w:qFormat/>
    <w:pPr>
      <w:keepNext w:val="1"/>
      <w:keepLines w:val="1"/>
      <w:spacing w:before="40"/>
      <w:ind/>
      <w:outlineLvl w:val="1"/>
    </w:pPr>
    <w:rPr>
      <w:rFonts w:ascii="Calibri Light" w:hAnsi="Calibri Light"/>
      <w:color w:val="2E74B5"/>
      <w:sz w:val="26"/>
    </w:rPr>
  </w:style>
  <w:style w:styleId="Style_53_ch" w:type="character">
    <w:name w:val="heading 2"/>
    <w:basedOn w:val="Style_1_ch"/>
    <w:link w:val="Style_53"/>
    <w:rPr>
      <w:rFonts w:ascii="Calibri Light" w:hAnsi="Calibri Light"/>
      <w:color w:val="2E74B5"/>
      <w:sz w:val="26"/>
    </w:rPr>
  </w:style>
  <w:style w:styleId="Style_54" w:type="paragraph">
    <w:name w:val="Quote"/>
    <w:basedOn w:val="Style_1"/>
    <w:next w:val="Style_1"/>
    <w:link w:val="Style_54_ch"/>
    <w:pPr>
      <w:spacing w:after="160" w:before="200"/>
      <w:ind w:firstLine="0" w:left="864" w:right="864"/>
      <w:jc w:val="center"/>
    </w:pPr>
    <w:rPr>
      <w:i w:val="1"/>
      <w:color w:val="404040"/>
      <w:sz w:val="20"/>
    </w:rPr>
  </w:style>
  <w:style w:styleId="Style_54_ch" w:type="character">
    <w:name w:val="Quote"/>
    <w:basedOn w:val="Style_1_ch"/>
    <w:link w:val="Style_54"/>
    <w:rPr>
      <w:i w:val="1"/>
      <w:color w:val="404040"/>
      <w:sz w:val="20"/>
    </w:rPr>
  </w:style>
  <w:style w:styleId="Style_55" w:type="paragraph">
    <w:name w:val="Заголовок №51"/>
    <w:basedOn w:val="Style_1"/>
    <w:link w:val="Style_55_ch"/>
    <w:pPr>
      <w:widowControl w:val="0"/>
      <w:spacing w:after="180" w:before="1380" w:line="240" w:lineRule="atLeast"/>
      <w:ind/>
      <w:jc w:val="center"/>
      <w:outlineLvl w:val="4"/>
    </w:pPr>
    <w:rPr>
      <w:rFonts w:ascii="Verdana" w:hAnsi="Verdana"/>
      <w:b w:val="1"/>
      <w:spacing w:val="-2"/>
      <w:sz w:val="26"/>
    </w:rPr>
  </w:style>
  <w:style w:styleId="Style_55_ch" w:type="character">
    <w:name w:val="Заголовок №51"/>
    <w:basedOn w:val="Style_1_ch"/>
    <w:link w:val="Style_55"/>
    <w:rPr>
      <w:rFonts w:ascii="Verdana" w:hAnsi="Verdana"/>
      <w:b w:val="1"/>
      <w:spacing w:val="-2"/>
      <w:sz w:val="26"/>
    </w:rPr>
  </w:style>
  <w:style w:styleId="Style_56" w:type="table">
    <w:name w:val="Table Grid"/>
    <w:basedOn w:val="Style_5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8" w:type="table">
    <w:name w:val="Сетка таблицы1"/>
    <w:basedOn w:val="Style_57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9" Target="theme/theme1.xml" Type="http://schemas.openxmlformats.org/officeDocument/2006/relationships/theme"/>
  <Relationship Id="rId5" Target="settings.xml" Type="http://schemas.openxmlformats.org/officeDocument/2006/relationships/settings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3" Target="media/2.jpeg" Type="http://schemas.openxmlformats.org/officeDocument/2006/relationships/imag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2022-12-23T07:00:21Z</dcterms:modified>
</cp:coreProperties>
</file>